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B854" w14:textId="37C27D9B" w:rsidR="00E93ABA" w:rsidRPr="00792A65" w:rsidRDefault="005A679A">
      <w:pPr>
        <w:rPr>
          <w:noProof/>
          <w:lang w:val="nl-NL"/>
        </w:rPr>
      </w:pPr>
      <w:r>
        <w:rPr>
          <w:noProof/>
        </w:rPr>
        <mc:AlternateContent>
          <mc:Choice Requires="wps">
            <w:drawing>
              <wp:anchor distT="0" distB="0" distL="114300" distR="114300" simplePos="0" relativeHeight="251659264" behindDoc="1" locked="0" layoutInCell="1" allowOverlap="1" wp14:anchorId="3B597668" wp14:editId="38957F20">
                <wp:simplePos x="0" y="0"/>
                <wp:positionH relativeFrom="column">
                  <wp:posOffset>3611668</wp:posOffset>
                </wp:positionH>
                <wp:positionV relativeFrom="paragraph">
                  <wp:posOffset>2939203</wp:posOffset>
                </wp:positionV>
                <wp:extent cx="3608705" cy="2277110"/>
                <wp:effectExtent l="0" t="0" r="0" b="0"/>
                <wp:wrapTight wrapText="largest">
                  <wp:wrapPolygon edited="0">
                    <wp:start x="0" y="0"/>
                    <wp:lineTo x="0" y="21443"/>
                    <wp:lineTo x="21513" y="21443"/>
                    <wp:lineTo x="2151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608705" cy="2277110"/>
                        </a:xfrm>
                        <a:prstGeom prst="rect">
                          <a:avLst/>
                        </a:prstGeom>
                        <a:solidFill>
                          <a:schemeClr val="lt1"/>
                        </a:solidFill>
                        <a:ln w="6350">
                          <a:noFill/>
                        </a:ln>
                      </wps:spPr>
                      <wps:txbx>
                        <w:txbxContent>
                          <w:p w14:paraId="608F650B" w14:textId="77777777" w:rsidR="005A679A" w:rsidRDefault="005A679A" w:rsidP="005A679A">
                            <w:pPr>
                              <w:keepNext/>
                              <w:jc w:val="center"/>
                            </w:pPr>
                            <w:r w:rsidRPr="008C1E9D">
                              <w:rPr>
                                <w:noProof/>
                              </w:rPr>
                              <w:drawing>
                                <wp:inline distT="0" distB="0" distL="0" distR="0" wp14:anchorId="24A81769" wp14:editId="5F96D050">
                                  <wp:extent cx="3336461" cy="2015066"/>
                                  <wp:effectExtent l="0" t="0" r="3810" b="4445"/>
                                  <wp:docPr id="29" name="Picture 28">
                                    <a:extLst xmlns:a="http://schemas.openxmlformats.org/drawingml/2006/main">
                                      <a:ext uri="{FF2B5EF4-FFF2-40B4-BE49-F238E27FC236}">
                                        <a16:creationId xmlns:a16="http://schemas.microsoft.com/office/drawing/2014/main" id="{81E60CC4-763D-59CA-2F0A-A782D1AD80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81E60CC4-763D-59CA-2F0A-A782D1AD805F}"/>
                                              </a:ext>
                                            </a:extLst>
                                          </pic:cNvPr>
                                          <pic:cNvPicPr>
                                            <a:picLocks noChangeAspect="1"/>
                                          </pic:cNvPicPr>
                                        </pic:nvPicPr>
                                        <pic:blipFill>
                                          <a:blip r:embed="rId5"/>
                                          <a:stretch>
                                            <a:fillRect/>
                                          </a:stretch>
                                        </pic:blipFill>
                                        <pic:spPr>
                                          <a:xfrm>
                                            <a:off x="0" y="0"/>
                                            <a:ext cx="3362794" cy="2030970"/>
                                          </a:xfrm>
                                          <a:prstGeom prst="rect">
                                            <a:avLst/>
                                          </a:prstGeom>
                                        </pic:spPr>
                                      </pic:pic>
                                    </a:graphicData>
                                  </a:graphic>
                                </wp:inline>
                              </w:drawing>
                            </w:r>
                          </w:p>
                          <w:p w14:paraId="78245399" w14:textId="77777777" w:rsidR="005A679A" w:rsidRDefault="005A679A" w:rsidP="005A679A">
                            <w:pPr>
                              <w:pStyle w:val="Bijschrift"/>
                              <w:jc w:val="center"/>
                            </w:pPr>
                            <w:r>
                              <w:t xml:space="preserve">Figure </w:t>
                            </w:r>
                            <w:fldSimple w:instr=" SEQ Figure \* ARABIC ">
                              <w:r>
                                <w:rPr>
                                  <w:noProof/>
                                </w:rPr>
                                <w:t>1</w:t>
                              </w:r>
                            </w:fldSimple>
                            <w:r>
                              <w:rPr>
                                <w:lang w:val="en-US"/>
                              </w:rPr>
                              <w:t xml:space="preserve"> Harmony's TIR observation 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97668" id="_x0000_t202" coordsize="21600,21600" o:spt="202" path="m,l,21600r21600,l21600,xe">
                <v:stroke joinstyle="miter"/>
                <v:path gradientshapeok="t" o:connecttype="rect"/>
              </v:shapetype>
              <v:shape id="Text Box 1" o:spid="_x0000_s1026" type="#_x0000_t202" style="position:absolute;margin-left:284.4pt;margin-top:231.45pt;width:284.15pt;height:17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" fillcolor="white [3201]" stroked="f" strokeweight=".5pt">
                <v:textbox>
                  <w:txbxContent>
                    <w:p w14:paraId="608F650B" w14:textId="77777777" w:rsidR="005A679A" w:rsidRDefault="005A679A" w:rsidP="005A679A">
                      <w:pPr>
                        <w:keepNext/>
                        <w:jc w:val="center"/>
                      </w:pPr>
                      <w:r w:rsidRPr="008C1E9D">
                        <w:rPr>
                          <w:noProof/>
                        </w:rPr>
                        <w:drawing>
                          <wp:inline distT="0" distB="0" distL="0" distR="0" wp14:anchorId="24A81769" wp14:editId="5F96D050">
                            <wp:extent cx="3336461" cy="2015066"/>
                            <wp:effectExtent l="0" t="0" r="3810" b="4445"/>
                            <wp:docPr id="29" name="Picture 28">
                              <a:extLst xmlns:a="http://schemas.openxmlformats.org/drawingml/2006/main">
                                <a:ext uri="{FF2B5EF4-FFF2-40B4-BE49-F238E27FC236}">
                                  <a16:creationId xmlns:a16="http://schemas.microsoft.com/office/drawing/2014/main" id="{81E60CC4-763D-59CA-2F0A-A782D1AD80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81E60CC4-763D-59CA-2F0A-A782D1AD805F}"/>
                                        </a:ext>
                                      </a:extLst>
                                    </pic:cNvPr>
                                    <pic:cNvPicPr>
                                      <a:picLocks noChangeAspect="1"/>
                                    </pic:cNvPicPr>
                                  </pic:nvPicPr>
                                  <pic:blipFill>
                                    <a:blip r:embed="rId5"/>
                                    <a:stretch>
                                      <a:fillRect/>
                                    </a:stretch>
                                  </pic:blipFill>
                                  <pic:spPr>
                                    <a:xfrm>
                                      <a:off x="0" y="0"/>
                                      <a:ext cx="3362794" cy="2030970"/>
                                    </a:xfrm>
                                    <a:prstGeom prst="rect">
                                      <a:avLst/>
                                    </a:prstGeom>
                                  </pic:spPr>
                                </pic:pic>
                              </a:graphicData>
                            </a:graphic>
                          </wp:inline>
                        </w:drawing>
                      </w:r>
                    </w:p>
                    <w:p w14:paraId="78245399" w14:textId="77777777" w:rsidR="005A679A" w:rsidRDefault="005A679A" w:rsidP="005A679A">
                      <w:pPr>
                        <w:pStyle w:val="Bijschrift"/>
                        <w:jc w:val="center"/>
                      </w:pPr>
                      <w:r>
                        <w:t xml:space="preserve">Figure </w:t>
                      </w:r>
                      <w:fldSimple w:instr=" SEQ Figure \* ARABIC ">
                        <w:r>
                          <w:rPr>
                            <w:noProof/>
                          </w:rPr>
                          <w:t>1</w:t>
                        </w:r>
                      </w:fldSimple>
                      <w:r>
                        <w:rPr>
                          <w:lang w:val="en-US"/>
                        </w:rPr>
                        <w:t xml:space="preserve"> Harmony's TIR observation geometry</w:t>
                      </w:r>
                    </w:p>
                  </w:txbxContent>
                </v:textbox>
                <w10:wrap type="tight" side="largest"/>
              </v:shape>
            </w:pict>
          </mc:Fallback>
        </mc:AlternateContent>
      </w:r>
      <w:r w:rsidR="00F93055">
        <w:rPr>
          <w:noProof/>
          <w:lang w:val="nl-NL"/>
        </w:rPr>
        <mc:AlternateContent>
          <mc:Choice Requires="wpc">
            <w:drawing>
              <wp:inline distT="0" distB="0" distL="0" distR="0" wp14:anchorId="7136CEF4" wp14:editId="42891291">
                <wp:extent cx="7251700" cy="10512425"/>
                <wp:effectExtent l="0" t="0" r="12700" b="0"/>
                <wp:docPr id="2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76810294"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9154160"/>
                            <a:ext cx="7251700" cy="1097915"/>
                          </a:xfrm>
                          <a:prstGeom prst="rect">
                            <a:avLst/>
                          </a:prstGeom>
                          <a:noFill/>
                          <a:extLst>
                            <a:ext uri="{909E8E84-426E-40DD-AFC4-6F175D3DCCD1}">
                              <a14:hiddenFill xmlns:a14="http://schemas.microsoft.com/office/drawing/2010/main">
                                <a:solidFill>
                                  <a:srgbClr val="FFFFFF"/>
                                </a:solidFill>
                              </a14:hiddenFill>
                            </a:ext>
                          </a:extLst>
                        </pic:spPr>
                      </pic:pic>
                      <wps:wsp>
                        <wps:cNvPr id="654319115" name="Line 3"/>
                        <wps:cNvCnPr>
                          <a:cxnSpLocks/>
                        </wps:cNvCnPr>
                        <wps:spPr bwMode="auto">
                          <a:xfrm>
                            <a:off x="0" y="9055735"/>
                            <a:ext cx="7251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4815967" name="Line 4"/>
                        <wps:cNvCnPr>
                          <a:cxnSpLocks/>
                        </wps:cNvCnPr>
                        <wps:spPr bwMode="white">
                          <a:xfrm>
                            <a:off x="0" y="10123170"/>
                            <a:ext cx="72517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873557762" name="Rectangle 5"/>
                        <wps:cNvSpPr>
                          <a:spLocks/>
                        </wps:cNvSpPr>
                        <wps:spPr bwMode="auto">
                          <a:xfrm>
                            <a:off x="295275" y="9832340"/>
                            <a:ext cx="2392045" cy="1847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B6971" w14:textId="77777777" w:rsidR="008D7878" w:rsidRPr="00921069" w:rsidRDefault="008D7878" w:rsidP="00FC31B6">
                              <w:pPr>
                                <w:autoSpaceDE w:val="0"/>
                                <w:autoSpaceDN w:val="0"/>
                                <w:adjustRightInd w:val="0"/>
                                <w:rPr>
                                  <w:rFonts w:ascii="Tahoma" w:hAnsi="Tahoma" w:cs="Tahoma"/>
                                  <w:b/>
                                  <w:bCs/>
                                  <w:color w:val="000000"/>
                                  <w:sz w:val="16"/>
                                </w:rPr>
                              </w:pPr>
                              <w:r w:rsidRPr="00921069">
                                <w:rPr>
                                  <w:rFonts w:ascii="Tahoma" w:hAnsi="Tahoma" w:cs="Tahoma"/>
                                  <w:b/>
                                  <w:bCs/>
                                  <w:color w:val="000000"/>
                                  <w:sz w:val="16"/>
                                </w:rPr>
                                <w:t>Faculty of Civil Engineering and Geosciences</w:t>
                              </w:r>
                            </w:p>
                          </w:txbxContent>
                        </wps:txbx>
                        <wps:bodyPr rot="0" vert="horz" wrap="none" lIns="62179" tIns="31089" rIns="62179" bIns="31089" upright="1">
                          <a:spAutoFit/>
                        </wps:bodyPr>
                      </wps:wsp>
                      <wps:wsp>
                        <wps:cNvPr id="1502269590" name="Rectangle 6"/>
                        <wps:cNvSpPr>
                          <a:spLocks/>
                        </wps:cNvSpPr>
                        <wps:spPr bwMode="auto">
                          <a:xfrm>
                            <a:off x="0" y="0"/>
                            <a:ext cx="7251700" cy="819150"/>
                          </a:xfrm>
                          <a:prstGeom prst="rect">
                            <a:avLst/>
                          </a:prstGeom>
                          <a:solidFill>
                            <a:srgbClr val="00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897155199" name="Line 7"/>
                        <wps:cNvCnPr>
                          <a:cxnSpLocks/>
                        </wps:cNvCnPr>
                        <wps:spPr bwMode="white">
                          <a:xfrm>
                            <a:off x="0" y="342265"/>
                            <a:ext cx="72517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872255921" name="Text Box 8"/>
                        <wps:cNvSpPr txBox="1">
                          <a:spLocks/>
                        </wps:cNvSpPr>
                        <wps:spPr bwMode="auto">
                          <a:xfrm>
                            <a:off x="304800" y="377825"/>
                            <a:ext cx="6918325" cy="2692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5B107" w14:textId="10E66350" w:rsidR="008D7878" w:rsidRPr="00921069" w:rsidRDefault="00F93055" w:rsidP="00FC31B6">
                              <w:pPr>
                                <w:autoSpaceDE w:val="0"/>
                                <w:autoSpaceDN w:val="0"/>
                                <w:adjustRightInd w:val="0"/>
                                <w:rPr>
                                  <w:rFonts w:ascii="Tahoma" w:hAnsi="Tahoma" w:cs="Tahoma"/>
                                  <w:b/>
                                  <w:bCs/>
                                  <w:noProof/>
                                  <w:color w:val="FFFFFF"/>
                                  <w:sz w:val="27"/>
                                  <w:szCs w:val="40"/>
                                </w:rPr>
                              </w:pPr>
                              <w:r>
                                <w:rPr>
                                  <w:rFonts w:ascii="Tahoma" w:hAnsi="Tahoma" w:cs="Tahoma"/>
                                  <w:b/>
                                  <w:bCs/>
                                  <w:noProof/>
                                  <w:color w:val="FFFFFF"/>
                                  <w:sz w:val="27"/>
                                  <w:szCs w:val="40"/>
                                </w:rPr>
                                <w:t>Geoscience and Remote Sensing</w:t>
                              </w:r>
                              <w:r w:rsidR="008D7878">
                                <w:rPr>
                                  <w:rFonts w:ascii="Tahoma" w:hAnsi="Tahoma" w:cs="Tahoma"/>
                                  <w:b/>
                                  <w:bCs/>
                                  <w:noProof/>
                                  <w:color w:val="FFFFFF"/>
                                  <w:sz w:val="27"/>
                                  <w:szCs w:val="40"/>
                                </w:rPr>
                                <w:t xml:space="preserve"> </w:t>
                              </w:r>
                            </w:p>
                          </w:txbxContent>
                        </wps:txbx>
                        <wps:bodyPr rot="0" vert="horz" wrap="square" lIns="62179" tIns="31090" rIns="62179" bIns="31090" anchor="t" anchorCtr="0" upright="1">
                          <a:spAutoFit/>
                        </wps:bodyPr>
                      </wps:wsp>
                      <wps:wsp>
                        <wps:cNvPr id="171228426" name="Text Box 9"/>
                        <wps:cNvSpPr txBox="1">
                          <a:spLocks/>
                        </wps:cNvSpPr>
                        <wps:spPr bwMode="auto">
                          <a:xfrm>
                            <a:off x="300990" y="16510"/>
                            <a:ext cx="6944995" cy="2686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05A3C" w14:textId="535016D7" w:rsidR="008D7878" w:rsidRPr="00921069" w:rsidRDefault="008D7878" w:rsidP="00FC31B6">
                              <w:pPr>
                                <w:tabs>
                                  <w:tab w:val="right" w:pos="10740"/>
                                </w:tabs>
                                <w:autoSpaceDE w:val="0"/>
                                <w:autoSpaceDN w:val="0"/>
                                <w:adjustRightInd w:val="0"/>
                                <w:rPr>
                                  <w:rFonts w:ascii="Tahoma" w:hAnsi="Tahoma" w:cs="Tahoma"/>
                                  <w:b/>
                                  <w:bCs/>
                                  <w:color w:val="000000"/>
                                  <w:sz w:val="27"/>
                                  <w:szCs w:val="40"/>
                                </w:rPr>
                              </w:pPr>
                              <w:r>
                                <w:rPr>
                                  <w:rFonts w:ascii="Tahoma" w:hAnsi="Tahoma" w:cs="Tahoma"/>
                                  <w:b/>
                                  <w:bCs/>
                                  <w:color w:val="000000"/>
                                  <w:sz w:val="27"/>
                                  <w:szCs w:val="40"/>
                                </w:rPr>
                                <w:t xml:space="preserve">Master </w:t>
                              </w:r>
                              <w:r w:rsidRPr="00921069">
                                <w:rPr>
                                  <w:rFonts w:ascii="Tahoma" w:hAnsi="Tahoma" w:cs="Tahoma"/>
                                  <w:b/>
                                  <w:bCs/>
                                  <w:color w:val="000000"/>
                                  <w:sz w:val="27"/>
                                  <w:szCs w:val="40"/>
                                </w:rPr>
                                <w:t>of Science Project</w:t>
                              </w:r>
                              <w:r>
                                <w:rPr>
                                  <w:rFonts w:ascii="Tahoma" w:hAnsi="Tahoma" w:cs="Tahoma"/>
                                  <w:b/>
                                  <w:bCs/>
                                  <w:color w:val="000000"/>
                                  <w:sz w:val="27"/>
                                  <w:szCs w:val="40"/>
                                </w:rPr>
                                <w:tab/>
                              </w:r>
                              <w:r w:rsidRPr="005400D0">
                                <w:rPr>
                                  <w:rFonts w:ascii="Tahoma" w:hAnsi="Tahoma" w:cs="Tahoma"/>
                                  <w:b/>
                                  <w:bCs/>
                                  <w:color w:val="FFFFFF"/>
                                  <w:sz w:val="27"/>
                                  <w:szCs w:val="40"/>
                                </w:rPr>
                                <w:t>release date:</w:t>
                              </w:r>
                              <w:r w:rsidR="00930608">
                                <w:rPr>
                                  <w:rFonts w:ascii="Tahoma" w:hAnsi="Tahoma" w:cs="Tahoma"/>
                                  <w:b/>
                                  <w:bCs/>
                                  <w:color w:val="FFFFFF"/>
                                  <w:sz w:val="27"/>
                                  <w:szCs w:val="40"/>
                                </w:rPr>
                                <w:t xml:space="preserve"> </w:t>
                              </w:r>
                              <w:r w:rsidR="00C41B0C">
                                <w:rPr>
                                  <w:rFonts w:ascii="Tahoma" w:hAnsi="Tahoma" w:cs="Tahoma"/>
                                  <w:b/>
                                  <w:bCs/>
                                  <w:color w:val="FFFFFF"/>
                                  <w:sz w:val="27"/>
                                  <w:szCs w:val="40"/>
                                </w:rPr>
                                <w:t>June</w:t>
                              </w:r>
                              <w:r>
                                <w:rPr>
                                  <w:rFonts w:ascii="Tahoma" w:hAnsi="Tahoma" w:cs="Tahoma"/>
                                  <w:b/>
                                  <w:bCs/>
                                  <w:color w:val="FFFFFF"/>
                                  <w:sz w:val="27"/>
                                  <w:szCs w:val="40"/>
                                </w:rPr>
                                <w:t xml:space="preserve"> </w:t>
                              </w:r>
                              <w:r w:rsidR="00C41B0C">
                                <w:rPr>
                                  <w:rFonts w:ascii="Tahoma" w:hAnsi="Tahoma" w:cs="Tahoma"/>
                                  <w:b/>
                                  <w:bCs/>
                                  <w:color w:val="FFFFFF"/>
                                  <w:sz w:val="27"/>
                                  <w:szCs w:val="40"/>
                                </w:rPr>
                                <w:t>2023</w:t>
                              </w:r>
                            </w:p>
                          </w:txbxContent>
                        </wps:txbx>
                        <wps:bodyPr rot="0" vert="horz" wrap="square" lIns="62179" tIns="31090" rIns="62179" bIns="31090" anchor="t" anchorCtr="0" upright="1">
                          <a:spAutoFit/>
                        </wps:bodyPr>
                      </wps:wsp>
                      <wps:wsp>
                        <wps:cNvPr id="1366137683" name="Line 10"/>
                        <wps:cNvCnPr>
                          <a:cxnSpLocks/>
                        </wps:cNvCnPr>
                        <wps:spPr bwMode="auto">
                          <a:xfrm>
                            <a:off x="0" y="1710690"/>
                            <a:ext cx="7251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5727245" name="Text Box 11"/>
                        <wps:cNvSpPr txBox="1">
                          <a:spLocks/>
                        </wps:cNvSpPr>
                        <wps:spPr bwMode="auto">
                          <a:xfrm>
                            <a:off x="310515" y="879475"/>
                            <a:ext cx="5471795" cy="207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154B3" w14:textId="016B6ECD" w:rsidR="008D7878" w:rsidRPr="00921069" w:rsidRDefault="008D7878" w:rsidP="00FC31B6">
                              <w:pPr>
                                <w:autoSpaceDE w:val="0"/>
                                <w:autoSpaceDN w:val="0"/>
                                <w:adjustRightInd w:val="0"/>
                                <w:rPr>
                                  <w:rFonts w:ascii="Tahoma" w:hAnsi="Tahoma" w:cs="Tahoma"/>
                                  <w:b/>
                                  <w:bCs/>
                                  <w:noProof/>
                                  <w:color w:val="00A6D7"/>
                                  <w:sz w:val="19"/>
                                  <w:szCs w:val="28"/>
                                </w:rPr>
                              </w:pPr>
                              <w:r w:rsidRPr="00921069">
                                <w:rPr>
                                  <w:rFonts w:ascii="Tahoma" w:hAnsi="Tahoma" w:cs="Tahoma"/>
                                  <w:b/>
                                  <w:bCs/>
                                  <w:noProof/>
                                  <w:color w:val="00A6D7"/>
                                  <w:sz w:val="19"/>
                                  <w:szCs w:val="28"/>
                                </w:rPr>
                                <w:t>Theme</w:t>
                              </w:r>
                              <w:r w:rsidR="00F93055">
                                <w:rPr>
                                  <w:rFonts w:ascii="Tahoma" w:hAnsi="Tahoma" w:cs="Tahoma"/>
                                  <w:b/>
                                  <w:bCs/>
                                  <w:noProof/>
                                  <w:color w:val="00A6D7"/>
                                  <w:sz w:val="19"/>
                                  <w:szCs w:val="28"/>
                                </w:rPr>
                                <w:t>s</w:t>
                              </w:r>
                              <w:r w:rsidRPr="00921069">
                                <w:rPr>
                                  <w:rFonts w:ascii="Tahoma" w:hAnsi="Tahoma" w:cs="Tahoma"/>
                                  <w:b/>
                                  <w:bCs/>
                                  <w:noProof/>
                                  <w:color w:val="00A6D7"/>
                                  <w:sz w:val="19"/>
                                  <w:szCs w:val="28"/>
                                </w:rPr>
                                <w:t xml:space="preserve">: </w:t>
                              </w:r>
                              <w:r w:rsidR="00F93055">
                                <w:rPr>
                                  <w:rFonts w:ascii="Tahoma" w:hAnsi="Tahoma" w:cs="Tahoma"/>
                                  <w:b/>
                                  <w:bCs/>
                                  <w:noProof/>
                                  <w:color w:val="00A6D7"/>
                                  <w:sz w:val="19"/>
                                  <w:szCs w:val="28"/>
                                </w:rPr>
                                <w:t>Earth Observation and Clouds</w:t>
                              </w:r>
                            </w:p>
                          </w:txbxContent>
                        </wps:txbx>
                        <wps:bodyPr rot="0" vert="horz" wrap="square" lIns="62179" tIns="31090" rIns="62179" bIns="31090" anchor="t" anchorCtr="0" upright="1">
                          <a:spAutoFit/>
                        </wps:bodyPr>
                      </wps:wsp>
                      <wps:wsp>
                        <wps:cNvPr id="534203538" name="Text Box 12"/>
                        <wps:cNvSpPr txBox="1">
                          <a:spLocks/>
                        </wps:cNvSpPr>
                        <wps:spPr bwMode="auto">
                          <a:xfrm>
                            <a:off x="228600" y="1010920"/>
                            <a:ext cx="6890918" cy="736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896D" w14:textId="61D66225" w:rsidR="008D7878" w:rsidRPr="00C41B0C" w:rsidRDefault="00F93055" w:rsidP="00FC31B6">
                              <w:pPr>
                                <w:autoSpaceDE w:val="0"/>
                                <w:autoSpaceDN w:val="0"/>
                                <w:adjustRightInd w:val="0"/>
                                <w:rPr>
                                  <w:rFonts w:ascii="Tahoma" w:hAnsi="Tahoma" w:cs="Tahoma"/>
                                  <w:b/>
                                  <w:bCs/>
                                  <w:noProof/>
                                  <w:color w:val="00A6D7"/>
                                  <w:sz w:val="44"/>
                                  <w:szCs w:val="64"/>
                                </w:rPr>
                              </w:pPr>
                              <w:r w:rsidRPr="00C41B0C">
                                <w:rPr>
                                  <w:rFonts w:ascii="Tahoma" w:hAnsi="Tahoma" w:cs="Tahoma"/>
                                  <w:b/>
                                  <w:bCs/>
                                  <w:noProof/>
                                  <w:color w:val="00A6D7"/>
                                  <w:sz w:val="44"/>
                                  <w:szCs w:val="64"/>
                                </w:rPr>
                                <w:t>Cloud-top motion vectors and height retrieval with the multiple-view Harmony TIR payload.</w:t>
                              </w:r>
                            </w:p>
                          </w:txbxContent>
                        </wps:txbx>
                        <wps:bodyPr rot="0" vert="horz" wrap="square" lIns="62179" tIns="31090" rIns="62179" bIns="31090" anchor="t" anchorCtr="0" upright="1">
                          <a:spAutoFit/>
                        </wps:bodyPr>
                      </wps:wsp>
                      <wps:wsp>
                        <wps:cNvPr id="2043461777" name="Text Box 14"/>
                        <wps:cNvSpPr txBox="1">
                          <a:spLocks/>
                        </wps:cNvSpPr>
                        <wps:spPr bwMode="auto">
                          <a:xfrm>
                            <a:off x="3918585" y="1838325"/>
                            <a:ext cx="3333115" cy="12096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7DF4" w14:textId="77777777" w:rsidR="005A679A" w:rsidRPr="005A679A" w:rsidRDefault="005A679A" w:rsidP="005A679A">
                              <w:pPr>
                                <w:numPr>
                                  <w:ilvl w:val="0"/>
                                  <w:numId w:val="5"/>
                                </w:numPr>
                                <w:autoSpaceDE w:val="0"/>
                                <w:autoSpaceDN w:val="0"/>
                                <w:adjustRightInd w:val="0"/>
                                <w:jc w:val="both"/>
                                <w:rPr>
                                  <w:rFonts w:ascii="Tahoma" w:hAnsi="Tahoma" w:cs="Tahoma"/>
                                  <w:noProof/>
                                  <w:color w:val="000000"/>
                                  <w:sz w:val="20"/>
                                  <w:szCs w:val="20"/>
                                </w:rPr>
                              </w:pPr>
                              <w:r w:rsidRPr="005A679A">
                                <w:rPr>
                                  <w:rFonts w:ascii="Tahoma" w:hAnsi="Tahoma" w:cs="Tahoma"/>
                                  <w:noProof/>
                                  <w:color w:val="000000"/>
                                  <w:sz w:val="20"/>
                                  <w:szCs w:val="20"/>
                                </w:rPr>
                                <w:t>The observed brightness temperature does not correspond to the surface of the cloud (insofar a cloud surface can be defined), but to some effective position somewhere inside the cloud. It is therefore important to consider this penetration in the interpretation and validation of the results.</w:t>
                              </w:r>
                            </w:p>
                            <w:p w14:paraId="4E1C5515" w14:textId="61385205" w:rsidR="008D7878" w:rsidRPr="001663AA" w:rsidRDefault="008D7878" w:rsidP="005A679A">
                              <w:pPr>
                                <w:autoSpaceDE w:val="0"/>
                                <w:autoSpaceDN w:val="0"/>
                                <w:adjustRightInd w:val="0"/>
                                <w:jc w:val="both"/>
                                <w:rPr>
                                  <w:rFonts w:ascii="Tahoma" w:hAnsi="Tahoma" w:cs="Tahoma"/>
                                  <w:noProof/>
                                  <w:sz w:val="20"/>
                                  <w:szCs w:val="20"/>
                                </w:rPr>
                              </w:pPr>
                            </w:p>
                          </w:txbxContent>
                        </wps:txbx>
                        <wps:bodyPr rot="0" vert="horz" wrap="square" lIns="62179" tIns="31090" rIns="62179" bIns="31090" anchor="t" anchorCtr="0" upright="1">
                          <a:noAutofit/>
                        </wps:bodyPr>
                      </wps:wsp>
                      <wps:wsp>
                        <wps:cNvPr id="1686675688" name="Text Box 15"/>
                        <wps:cNvSpPr txBox="1">
                          <a:spLocks/>
                        </wps:cNvSpPr>
                        <wps:spPr bwMode="auto">
                          <a:xfrm>
                            <a:off x="3985895" y="5454862"/>
                            <a:ext cx="3229610" cy="1457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32A37" w14:textId="77777777" w:rsidR="008D7878" w:rsidRPr="003E76F9" w:rsidRDefault="008D7878" w:rsidP="005A679A">
                              <w:pPr>
                                <w:autoSpaceDE w:val="0"/>
                                <w:autoSpaceDN w:val="0"/>
                                <w:adjustRightInd w:val="0"/>
                                <w:jc w:val="both"/>
                                <w:rPr>
                                  <w:rFonts w:ascii="Tahoma" w:hAnsi="Tahoma" w:cs="Tahoma"/>
                                  <w:b/>
                                  <w:bCs/>
                                  <w:noProof/>
                                  <w:color w:val="000000"/>
                                  <w:sz w:val="20"/>
                                  <w:szCs w:val="20"/>
                                </w:rPr>
                              </w:pPr>
                              <w:r w:rsidRPr="003E76F9">
                                <w:rPr>
                                  <w:rFonts w:ascii="Tahoma" w:hAnsi="Tahoma" w:cs="Tahoma"/>
                                  <w:b/>
                                  <w:bCs/>
                                  <w:noProof/>
                                  <w:color w:val="000000"/>
                                  <w:sz w:val="20"/>
                                  <w:szCs w:val="20"/>
                                </w:rPr>
                                <w:t>Students profile</w:t>
                              </w:r>
                            </w:p>
                            <w:p w14:paraId="4C077B76" w14:textId="3A7E58CD" w:rsidR="008D7878" w:rsidRDefault="008455F7" w:rsidP="005A679A">
                              <w:pPr>
                                <w:jc w:val="both"/>
                                <w:rPr>
                                  <w:rFonts w:ascii="Tahoma" w:hAnsi="Tahoma" w:cs="Tahoma"/>
                                  <w:sz w:val="20"/>
                                  <w:szCs w:val="20"/>
                                </w:rPr>
                              </w:pPr>
                              <w:r>
                                <w:rPr>
                                  <w:rFonts w:ascii="Tahoma" w:hAnsi="Tahoma" w:cs="Tahoma"/>
                                  <w:noProof/>
                                  <w:color w:val="000000"/>
                                  <w:sz w:val="20"/>
                                  <w:szCs w:val="20"/>
                                </w:rPr>
                                <w:t>The candidate should have an interest in Earth Observation</w:t>
                              </w:r>
                              <w:r w:rsidR="008D7878">
                                <w:rPr>
                                  <w:rFonts w:ascii="Tahoma" w:hAnsi="Tahoma" w:cs="Tahoma"/>
                                  <w:noProof/>
                                  <w:color w:val="000000"/>
                                  <w:sz w:val="20"/>
                                  <w:szCs w:val="20"/>
                                </w:rPr>
                                <w:t>.</w:t>
                              </w:r>
                              <w:r>
                                <w:rPr>
                                  <w:rFonts w:ascii="Tahoma" w:hAnsi="Tahoma" w:cs="Tahoma"/>
                                  <w:noProof/>
                                  <w:color w:val="000000"/>
                                  <w:sz w:val="20"/>
                                  <w:szCs w:val="20"/>
                                </w:rPr>
                                <w:t xml:space="preserve"> The work involves working with (simulated) data sets and the develoment of algorithms, which requires some interest in (Python) coding. </w:t>
                              </w:r>
                              <w:r w:rsidR="008D7878" w:rsidRPr="006F0BDF">
                                <w:rPr>
                                  <w:rFonts w:ascii="Tahoma" w:hAnsi="Tahoma" w:cs="Tahoma"/>
                                  <w:sz w:val="20"/>
                                  <w:szCs w:val="20"/>
                                </w:rPr>
                                <w:t xml:space="preserve"> </w:t>
                              </w:r>
                            </w:p>
                            <w:p w14:paraId="561844E4" w14:textId="77777777" w:rsidR="008D7878" w:rsidRDefault="008D7878" w:rsidP="005A679A">
                              <w:pPr>
                                <w:jc w:val="both"/>
                                <w:rPr>
                                  <w:rFonts w:ascii="Tahoma" w:hAnsi="Tahoma" w:cs="Tahoma"/>
                                  <w:sz w:val="20"/>
                                  <w:szCs w:val="20"/>
                                </w:rPr>
                              </w:pPr>
                            </w:p>
                            <w:p w14:paraId="1AD1DDE6" w14:textId="0EC289AB" w:rsidR="008D7878" w:rsidRPr="003E76F9" w:rsidRDefault="008455F7" w:rsidP="005A679A">
                              <w:pPr>
                                <w:autoSpaceDE w:val="0"/>
                                <w:autoSpaceDN w:val="0"/>
                                <w:adjustRightInd w:val="0"/>
                                <w:jc w:val="both"/>
                                <w:rPr>
                                  <w:rFonts w:ascii="Tahoma" w:hAnsi="Tahoma" w:cs="Tahoma"/>
                                  <w:noProof/>
                                  <w:color w:val="000000"/>
                                  <w:sz w:val="20"/>
                                  <w:szCs w:val="20"/>
                                </w:rPr>
                              </w:pPr>
                              <w:r>
                                <w:rPr>
                                  <w:rFonts w:ascii="Tahoma" w:hAnsi="Tahoma" w:cs="Tahoma"/>
                                  <w:sz w:val="20"/>
                                  <w:szCs w:val="20"/>
                                </w:rPr>
                                <w:t>Being involved in the Harmony mission implies also some exposure to ESA, KNMI and other institutions involved in the mission across Europe</w:t>
                              </w:r>
                            </w:p>
                          </w:txbxContent>
                        </wps:txbx>
                        <wps:bodyPr rot="0" vert="horz" wrap="square" lIns="62179" tIns="31090" rIns="62179" bIns="31090" anchor="t" anchorCtr="0" upright="1">
                          <a:noAutofit/>
                        </wps:bodyPr>
                      </wps:wsp>
                      <wps:wsp>
                        <wps:cNvPr id="1534602469" name="Line 16"/>
                        <wps:cNvCnPr>
                          <a:cxnSpLocks/>
                        </wps:cNvCnPr>
                        <wps:spPr bwMode="auto">
                          <a:xfrm>
                            <a:off x="0" y="8578900"/>
                            <a:ext cx="7251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70619" name="Text Box 18"/>
                        <wps:cNvSpPr txBox="1">
                          <a:spLocks/>
                        </wps:cNvSpPr>
                        <wps:spPr bwMode="auto">
                          <a:xfrm>
                            <a:off x="3918585" y="8578900"/>
                            <a:ext cx="3287605" cy="4768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3F802" w14:textId="77777777" w:rsidR="008D7878" w:rsidRPr="00D03B1B" w:rsidRDefault="008D7878" w:rsidP="00FC31B6">
                              <w:pPr>
                                <w:autoSpaceDE w:val="0"/>
                                <w:autoSpaceDN w:val="0"/>
                                <w:adjustRightInd w:val="0"/>
                                <w:rPr>
                                  <w:rFonts w:ascii="Tahoma" w:hAnsi="Tahoma" w:cs="Tahoma"/>
                                  <w:b/>
                                  <w:bCs/>
                                  <w:noProof/>
                                  <w:color w:val="000000"/>
                                  <w:sz w:val="18"/>
                                  <w:szCs w:val="18"/>
                                  <w:lang w:val="nl-NL"/>
                                </w:rPr>
                              </w:pPr>
                              <w:r w:rsidRPr="00D03B1B">
                                <w:rPr>
                                  <w:rFonts w:ascii="Tahoma" w:hAnsi="Tahoma" w:cs="Tahoma"/>
                                  <w:b/>
                                  <w:bCs/>
                                  <w:noProof/>
                                  <w:color w:val="000000"/>
                                  <w:sz w:val="18"/>
                                  <w:szCs w:val="18"/>
                                  <w:lang w:val="nl-NL"/>
                                </w:rPr>
                                <w:t>Information:</w:t>
                              </w:r>
                            </w:p>
                            <w:p w14:paraId="7CCE53FE" w14:textId="35727B3A" w:rsidR="008D7878" w:rsidRPr="00C41B0C" w:rsidRDefault="008D7878" w:rsidP="00FC31B6">
                              <w:pPr>
                                <w:autoSpaceDE w:val="0"/>
                                <w:autoSpaceDN w:val="0"/>
                                <w:adjustRightInd w:val="0"/>
                                <w:rPr>
                                  <w:rFonts w:ascii="Tahoma" w:hAnsi="Tahoma" w:cs="Tahoma"/>
                                  <w:noProof/>
                                  <w:color w:val="000000"/>
                                  <w:sz w:val="18"/>
                                  <w:szCs w:val="18"/>
                                  <w:lang w:val="nl-NL"/>
                                </w:rPr>
                              </w:pPr>
                              <w:r w:rsidRPr="00C41B0C">
                                <w:rPr>
                                  <w:rFonts w:ascii="Tahoma" w:hAnsi="Tahoma" w:cs="Tahoma"/>
                                  <w:noProof/>
                                  <w:color w:val="000000"/>
                                  <w:sz w:val="18"/>
                                  <w:szCs w:val="18"/>
                                  <w:lang w:val="nl-NL"/>
                                </w:rPr>
                                <w:t xml:space="preserve">- </w:t>
                              </w:r>
                              <w:r w:rsidR="00D03B1B" w:rsidRPr="00C41B0C">
                                <w:rPr>
                                  <w:rFonts w:ascii="Tahoma" w:hAnsi="Tahoma" w:cs="Tahoma"/>
                                  <w:noProof/>
                                  <w:color w:val="000000"/>
                                  <w:sz w:val="18"/>
                                  <w:szCs w:val="18"/>
                                  <w:lang w:val="nl-NL"/>
                                </w:rPr>
                                <w:t>Dr.</w:t>
                              </w:r>
                              <w:r w:rsidRPr="00C41B0C">
                                <w:rPr>
                                  <w:rFonts w:ascii="Tahoma" w:hAnsi="Tahoma" w:cs="Tahoma"/>
                                  <w:noProof/>
                                  <w:color w:val="000000"/>
                                  <w:sz w:val="18"/>
                                  <w:szCs w:val="18"/>
                                  <w:lang w:val="nl-NL"/>
                                </w:rPr>
                                <w:t xml:space="preserve">ir. </w:t>
                              </w:r>
                              <w:r w:rsidR="00C41B0C" w:rsidRPr="00C41B0C">
                                <w:rPr>
                                  <w:rFonts w:ascii="Tahoma" w:hAnsi="Tahoma" w:cs="Tahoma"/>
                                  <w:noProof/>
                                  <w:color w:val="000000"/>
                                  <w:sz w:val="18"/>
                                  <w:szCs w:val="18"/>
                                  <w:lang w:val="nl-NL"/>
                                </w:rPr>
                                <w:t>Paco López-Dekker</w:t>
                              </w:r>
                            </w:p>
                            <w:p w14:paraId="73DA566C" w14:textId="21E0E550" w:rsidR="008D7878" w:rsidRPr="005A679A" w:rsidRDefault="008D7878" w:rsidP="00FC31B6">
                              <w:pPr>
                                <w:autoSpaceDE w:val="0"/>
                                <w:autoSpaceDN w:val="0"/>
                                <w:adjustRightInd w:val="0"/>
                                <w:rPr>
                                  <w:rFonts w:ascii="Tahoma" w:hAnsi="Tahoma" w:cs="Tahoma"/>
                                  <w:noProof/>
                                  <w:color w:val="000000"/>
                                  <w:sz w:val="18"/>
                                  <w:szCs w:val="18"/>
                                </w:rPr>
                              </w:pPr>
                              <w:r w:rsidRPr="00C41B0C">
                                <w:rPr>
                                  <w:rFonts w:ascii="Tahoma" w:hAnsi="Tahoma" w:cs="Tahoma"/>
                                  <w:noProof/>
                                  <w:color w:val="000000"/>
                                  <w:sz w:val="18"/>
                                  <w:szCs w:val="18"/>
                                </w:rPr>
                                <w:t xml:space="preserve">  </w:t>
                              </w:r>
                              <w:r w:rsidR="00D03B1B">
                                <w:rPr>
                                  <w:rFonts w:ascii="Tahoma" w:hAnsi="Tahoma" w:cs="Tahoma"/>
                                  <w:noProof/>
                                  <w:color w:val="000000"/>
                                  <w:sz w:val="18"/>
                                  <w:szCs w:val="18"/>
                                </w:rPr>
                                <w:t>R</w:t>
                              </w:r>
                              <w:r>
                                <w:rPr>
                                  <w:rFonts w:ascii="Tahoma" w:hAnsi="Tahoma" w:cs="Tahoma"/>
                                  <w:noProof/>
                                  <w:color w:val="000000"/>
                                  <w:sz w:val="18"/>
                                  <w:szCs w:val="18"/>
                                </w:rPr>
                                <w:t>oom</w:t>
                              </w:r>
                              <w:r w:rsidR="00D03B1B">
                                <w:rPr>
                                  <w:rFonts w:ascii="Tahoma" w:hAnsi="Tahoma" w:cs="Tahoma"/>
                                  <w:color w:val="000000"/>
                                  <w:sz w:val="17"/>
                                  <w:szCs w:val="17"/>
                                  <w:shd w:val="clear" w:color="auto" w:fill="FFFFFF"/>
                                </w:rPr>
                                <w:t xml:space="preserve"> </w:t>
                              </w:r>
                              <w:r w:rsidR="00C41B0C">
                                <w:rPr>
                                  <w:rFonts w:ascii="Tahoma" w:hAnsi="Tahoma" w:cs="Tahoma"/>
                                  <w:noProof/>
                                  <w:color w:val="000000"/>
                                  <w:sz w:val="18"/>
                                  <w:szCs w:val="18"/>
                                </w:rPr>
                                <w:t>2.25 (Building 23)</w:t>
                              </w:r>
                              <w:r w:rsidR="00C41B0C">
                                <w:rPr>
                                  <w:rFonts w:ascii="Tahoma" w:hAnsi="Tahoma" w:cs="Tahoma"/>
                                  <w:noProof/>
                                  <w:color w:val="000000"/>
                                  <w:sz w:val="18"/>
                                  <w:szCs w:val="18"/>
                                </w:rPr>
                                <w:tab/>
                                <w:t>e-mail: f.lopezdekker@tudelft.nl</w:t>
                              </w:r>
                            </w:p>
                          </w:txbxContent>
                        </wps:txbx>
                        <wps:bodyPr rot="0" vert="horz" wrap="square" lIns="62179" tIns="31090" rIns="62179" bIns="31090" anchor="t" anchorCtr="0" upright="1">
                          <a:spAutoFit/>
                        </wps:bodyPr>
                      </wps:wsp>
                      <wps:wsp>
                        <wps:cNvPr id="1749536132" name="Text Box 19"/>
                        <wps:cNvSpPr txBox="1">
                          <a:spLocks/>
                        </wps:cNvSpPr>
                        <wps:spPr bwMode="auto">
                          <a:xfrm>
                            <a:off x="295275" y="9342755"/>
                            <a:ext cx="3519805" cy="4025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B1C90" w14:textId="5E7C78FB" w:rsidR="008D7878" w:rsidRPr="00921069" w:rsidRDefault="008D7878" w:rsidP="00FC31B6">
                              <w:pPr>
                                <w:autoSpaceDE w:val="0"/>
                                <w:autoSpaceDN w:val="0"/>
                                <w:adjustRightInd w:val="0"/>
                                <w:rPr>
                                  <w:rFonts w:ascii="Tahoma" w:hAnsi="Tahoma" w:cs="Tahoma"/>
                                  <w:color w:val="000000"/>
                                  <w:sz w:val="19"/>
                                  <w:szCs w:val="28"/>
                                </w:rPr>
                              </w:pPr>
                              <w:r w:rsidRPr="00921069">
                                <w:rPr>
                                  <w:rFonts w:ascii="Tahoma" w:hAnsi="Tahoma" w:cs="Tahoma"/>
                                  <w:color w:val="000000"/>
                                  <w:sz w:val="19"/>
                                  <w:szCs w:val="28"/>
                                </w:rPr>
                                <w:t>For students of</w:t>
                              </w:r>
                              <w:r w:rsidR="00D03B1B">
                                <w:rPr>
                                  <w:rFonts w:ascii="Tahoma" w:hAnsi="Tahoma" w:cs="Tahoma"/>
                                  <w:color w:val="000000"/>
                                  <w:sz w:val="19"/>
                                  <w:szCs w:val="28"/>
                                </w:rPr>
                                <w:t xml:space="preserve"> </w:t>
                              </w:r>
                              <w:r w:rsidR="00C41B0C">
                                <w:rPr>
                                  <w:rFonts w:ascii="Tahoma" w:hAnsi="Tahoma" w:cs="Tahoma"/>
                                  <w:color w:val="000000"/>
                                  <w:sz w:val="19"/>
                                  <w:szCs w:val="28"/>
                                </w:rPr>
                                <w:t>Applied Earth Sciences, Aerospace Engineering, Electrical Engineering, Mathematics or Computer Science</w:t>
                              </w:r>
                            </w:p>
                          </w:txbxContent>
                        </wps:txbx>
                        <wps:bodyPr rot="0" vert="horz" wrap="square" lIns="62179" tIns="31090" rIns="62179" bIns="31090" anchor="t" anchorCtr="0" upright="1">
                          <a:noAutofit/>
                        </wps:bodyPr>
                      </wps:wsp>
                      <wps:wsp>
                        <wps:cNvPr id="979945300" name="Text Box 13"/>
                        <wps:cNvSpPr txBox="1">
                          <a:spLocks/>
                        </wps:cNvSpPr>
                        <wps:spPr bwMode="auto">
                          <a:xfrm>
                            <a:off x="351367" y="1838325"/>
                            <a:ext cx="3194050" cy="66395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3A834" w14:textId="4AE4FA9F" w:rsidR="008D7878" w:rsidRPr="003E76F9" w:rsidRDefault="005A679A" w:rsidP="005A679A">
                              <w:pPr>
                                <w:autoSpaceDE w:val="0"/>
                                <w:autoSpaceDN w:val="0"/>
                                <w:adjustRightInd w:val="0"/>
                                <w:jc w:val="both"/>
                                <w:rPr>
                                  <w:rFonts w:ascii="Tahoma" w:hAnsi="Tahoma" w:cs="Tahoma"/>
                                  <w:b/>
                                  <w:bCs/>
                                  <w:noProof/>
                                  <w:color w:val="000000"/>
                                  <w:sz w:val="20"/>
                                  <w:szCs w:val="20"/>
                                  <w:lang w:val="nl-NL"/>
                                </w:rPr>
                              </w:pPr>
                              <w:r>
                                <w:rPr>
                                  <w:rFonts w:ascii="Tahoma" w:hAnsi="Tahoma" w:cs="Tahoma"/>
                                  <w:b/>
                                  <w:bCs/>
                                  <w:noProof/>
                                  <w:color w:val="000000"/>
                                  <w:sz w:val="20"/>
                                  <w:szCs w:val="20"/>
                                  <w:lang w:val="nl-NL"/>
                                </w:rPr>
                                <w:t>Context</w:t>
                              </w:r>
                            </w:p>
                            <w:p w14:paraId="3BA5B56B" w14:textId="77777777" w:rsidR="005A679A" w:rsidRPr="005A679A" w:rsidRDefault="005A679A" w:rsidP="005A679A">
                              <w:pPr>
                                <w:autoSpaceDE w:val="0"/>
                                <w:autoSpaceDN w:val="0"/>
                                <w:adjustRightInd w:val="0"/>
                                <w:jc w:val="both"/>
                                <w:rPr>
                                  <w:rFonts w:ascii="Tahoma" w:hAnsi="Tahoma" w:cs="Tahoma"/>
                                  <w:noProof/>
                                  <w:color w:val="000000"/>
                                  <w:sz w:val="20"/>
                                  <w:szCs w:val="20"/>
                                </w:rPr>
                              </w:pPr>
                              <w:r w:rsidRPr="005A679A">
                                <w:rPr>
                                  <w:rFonts w:ascii="Tahoma" w:hAnsi="Tahoma" w:cs="Tahoma"/>
                                  <w:noProof/>
                                  <w:color w:val="000000"/>
                                  <w:sz w:val="20"/>
                                  <w:szCs w:val="20"/>
                                </w:rPr>
                                <w:t>Recently, ESA has selected the Harmony mission as its 10th Earth Explorer. One of the key aspects of the mission is the study of air-sea interactions. This will be done combining data provided by two types of payloads:</w:t>
                              </w:r>
                            </w:p>
                            <w:p w14:paraId="5F2DA3B5" w14:textId="77777777" w:rsidR="005A679A" w:rsidRPr="005A679A" w:rsidRDefault="005A679A" w:rsidP="005A679A">
                              <w:pPr>
                                <w:autoSpaceDE w:val="0"/>
                                <w:autoSpaceDN w:val="0"/>
                                <w:adjustRightInd w:val="0"/>
                                <w:jc w:val="both"/>
                                <w:rPr>
                                  <w:rFonts w:ascii="Tahoma" w:hAnsi="Tahoma" w:cs="Tahoma"/>
                                  <w:noProof/>
                                  <w:color w:val="000000"/>
                                  <w:sz w:val="20"/>
                                  <w:szCs w:val="20"/>
                                </w:rPr>
                              </w:pPr>
                              <w:r w:rsidRPr="005A679A">
                                <w:rPr>
                                  <w:rFonts w:ascii="Tahoma" w:hAnsi="Tahoma" w:cs="Tahoma"/>
                                  <w:noProof/>
                                  <w:color w:val="000000"/>
                                  <w:sz w:val="20"/>
                                  <w:szCs w:val="20"/>
                                </w:rPr>
                                <w:t>i.</w:t>
                              </w:r>
                              <w:r w:rsidRPr="005A679A">
                                <w:rPr>
                                  <w:rFonts w:ascii="Tahoma" w:hAnsi="Tahoma" w:cs="Tahoma"/>
                                  <w:noProof/>
                                  <w:color w:val="000000"/>
                                  <w:sz w:val="20"/>
                                  <w:szCs w:val="20"/>
                                </w:rPr>
                                <w:tab/>
                                <w:t>The multi-static radar payload will be used to provide high resolution estimates of surface winds, surface ocean currents, and ocean wave spectra.</w:t>
                              </w:r>
                            </w:p>
                            <w:p w14:paraId="15D073D2" w14:textId="74EE4EC9" w:rsidR="008D7878" w:rsidRDefault="005A679A" w:rsidP="005A679A">
                              <w:pPr>
                                <w:autoSpaceDE w:val="0"/>
                                <w:autoSpaceDN w:val="0"/>
                                <w:adjustRightInd w:val="0"/>
                                <w:jc w:val="both"/>
                                <w:rPr>
                                  <w:rFonts w:ascii="Tahoma" w:hAnsi="Tahoma" w:cs="Tahoma"/>
                                  <w:noProof/>
                                  <w:color w:val="000000"/>
                                  <w:sz w:val="20"/>
                                  <w:szCs w:val="20"/>
                                </w:rPr>
                              </w:pPr>
                              <w:r w:rsidRPr="005A679A">
                                <w:rPr>
                                  <w:rFonts w:ascii="Tahoma" w:hAnsi="Tahoma" w:cs="Tahoma"/>
                                  <w:noProof/>
                                  <w:color w:val="000000"/>
                                  <w:sz w:val="20"/>
                                  <w:szCs w:val="20"/>
                                </w:rPr>
                                <w:t>ii.</w:t>
                              </w:r>
                              <w:r w:rsidRPr="005A679A">
                                <w:rPr>
                                  <w:rFonts w:ascii="Tahoma" w:hAnsi="Tahoma" w:cs="Tahoma"/>
                                  <w:noProof/>
                                  <w:color w:val="000000"/>
                                  <w:sz w:val="20"/>
                                  <w:szCs w:val="20"/>
                                </w:rPr>
                                <w:tab/>
                                <w:t>A multi-view thermal infrared payload will be used to retrieve sea surface temperature and/or cloud-top motion vectors (CMV) and heights (CTH).</w:t>
                              </w:r>
                            </w:p>
                            <w:p w14:paraId="61F0FCB4" w14:textId="06DF6DB5" w:rsidR="005A679A" w:rsidRDefault="005A679A" w:rsidP="005A679A">
                              <w:pPr>
                                <w:autoSpaceDE w:val="0"/>
                                <w:autoSpaceDN w:val="0"/>
                                <w:adjustRightInd w:val="0"/>
                                <w:jc w:val="both"/>
                                <w:rPr>
                                  <w:rFonts w:ascii="Tahoma" w:hAnsi="Tahoma" w:cs="Tahoma"/>
                                  <w:noProof/>
                                  <w:color w:val="000000"/>
                                  <w:sz w:val="20"/>
                                  <w:szCs w:val="20"/>
                                </w:rPr>
                              </w:pPr>
                              <w:r>
                                <w:rPr>
                                  <w:rFonts w:ascii="Tahoma" w:hAnsi="Tahoma" w:cs="Tahoma"/>
                                  <w:noProof/>
                                  <w:color w:val="000000"/>
                                  <w:sz w:val="20"/>
                                  <w:szCs w:val="20"/>
                                </w:rPr>
                                <w:t>T</w:t>
                              </w:r>
                              <w:r w:rsidRPr="005A679A">
                                <w:rPr>
                                  <w:rFonts w:ascii="Tahoma" w:hAnsi="Tahoma" w:cs="Tahoma"/>
                                  <w:noProof/>
                                  <w:color w:val="000000"/>
                                  <w:sz w:val="20"/>
                                  <w:szCs w:val="20"/>
                                </w:rPr>
                                <w:t>his MSc project will focus on this latest aspect. As illustrated in the figure, multiply simultaneous observations of clouds from different directions allow the exploitation of the parallax effect to estimate their position in 3-D space. Repeated views with the same geometry allow to estimate the displacement of the clouds between the views and, hence, the cloud motion vector. The principles of CMV and CTH retrieval were demonstrated during previous preparatory studies, but still leaving many problems unsolved and room for improvement.</w:t>
                              </w:r>
                            </w:p>
                            <w:p w14:paraId="36442F3C" w14:textId="77777777" w:rsidR="005A679A" w:rsidRDefault="005A679A" w:rsidP="005A679A">
                              <w:pPr>
                                <w:autoSpaceDE w:val="0"/>
                                <w:autoSpaceDN w:val="0"/>
                                <w:adjustRightInd w:val="0"/>
                                <w:jc w:val="both"/>
                                <w:rPr>
                                  <w:rFonts w:ascii="Tahoma" w:hAnsi="Tahoma" w:cs="Tahoma"/>
                                  <w:noProof/>
                                  <w:color w:val="000000"/>
                                  <w:sz w:val="20"/>
                                  <w:szCs w:val="20"/>
                                </w:rPr>
                              </w:pPr>
                            </w:p>
                            <w:p w14:paraId="6015EB9C" w14:textId="4A7C567C" w:rsidR="005A679A" w:rsidRPr="005A679A" w:rsidRDefault="005A679A" w:rsidP="005A679A">
                              <w:pPr>
                                <w:autoSpaceDE w:val="0"/>
                                <w:autoSpaceDN w:val="0"/>
                                <w:adjustRightInd w:val="0"/>
                                <w:jc w:val="both"/>
                                <w:rPr>
                                  <w:rFonts w:ascii="Tahoma" w:hAnsi="Tahoma" w:cs="Tahoma"/>
                                  <w:b/>
                                  <w:bCs/>
                                  <w:noProof/>
                                  <w:color w:val="000000"/>
                                  <w:sz w:val="20"/>
                                  <w:szCs w:val="20"/>
                                </w:rPr>
                              </w:pPr>
                              <w:r w:rsidRPr="005A679A">
                                <w:rPr>
                                  <w:rFonts w:ascii="Tahoma" w:hAnsi="Tahoma" w:cs="Tahoma"/>
                                  <w:b/>
                                  <w:bCs/>
                                  <w:noProof/>
                                  <w:color w:val="000000"/>
                                  <w:sz w:val="20"/>
                                  <w:szCs w:val="20"/>
                                </w:rPr>
                                <w:t>Research Questions</w:t>
                              </w:r>
                              <w:r>
                                <w:rPr>
                                  <w:rFonts w:ascii="Tahoma" w:hAnsi="Tahoma" w:cs="Tahoma"/>
                                  <w:b/>
                                  <w:bCs/>
                                  <w:noProof/>
                                  <w:color w:val="000000"/>
                                  <w:sz w:val="20"/>
                                  <w:szCs w:val="20"/>
                                </w:rPr>
                                <w:t>/Topics</w:t>
                              </w:r>
                              <w:r w:rsidRPr="005A679A">
                                <w:rPr>
                                  <w:rFonts w:ascii="Tahoma" w:hAnsi="Tahoma" w:cs="Tahoma"/>
                                  <w:b/>
                                  <w:bCs/>
                                  <w:noProof/>
                                  <w:color w:val="000000"/>
                                  <w:sz w:val="20"/>
                                  <w:szCs w:val="20"/>
                                </w:rPr>
                                <w:t>:</w:t>
                              </w:r>
                            </w:p>
                            <w:p w14:paraId="43FCB370" w14:textId="77777777" w:rsidR="005A679A" w:rsidRDefault="005A679A" w:rsidP="005A679A">
                              <w:pPr>
                                <w:numPr>
                                  <w:ilvl w:val="0"/>
                                  <w:numId w:val="4"/>
                                </w:numPr>
                                <w:autoSpaceDE w:val="0"/>
                                <w:autoSpaceDN w:val="0"/>
                                <w:adjustRightInd w:val="0"/>
                                <w:jc w:val="both"/>
                                <w:rPr>
                                  <w:rFonts w:ascii="Tahoma" w:hAnsi="Tahoma" w:cs="Tahoma"/>
                                  <w:noProof/>
                                  <w:color w:val="000000"/>
                                  <w:sz w:val="20"/>
                                  <w:szCs w:val="20"/>
                                </w:rPr>
                              </w:pPr>
                              <w:r w:rsidRPr="005A679A">
                                <w:rPr>
                                  <w:rFonts w:ascii="Tahoma" w:hAnsi="Tahoma" w:cs="Tahoma"/>
                                  <w:noProof/>
                                  <w:color w:val="000000"/>
                                  <w:sz w:val="20"/>
                                  <w:szCs w:val="20"/>
                                </w:rPr>
                                <w:t>What is the best approach/algorithm to estimate the offset (disparity) in the position of the cloud field for a pair of images, considering that the clouds look different when viewed from different directions or at different times. During the preparatory phases promising results were obtained using readily available dense optical flow methods. The performance of different algorithms and the optimal settings for a given algorithm probably depend on the type of cloud field.</w:t>
                              </w:r>
                            </w:p>
                            <w:p w14:paraId="0F48AFAD" w14:textId="77777777" w:rsidR="005A679A" w:rsidRPr="005A679A" w:rsidRDefault="005A679A" w:rsidP="005A679A">
                              <w:pPr>
                                <w:numPr>
                                  <w:ilvl w:val="0"/>
                                  <w:numId w:val="4"/>
                                </w:numPr>
                                <w:autoSpaceDE w:val="0"/>
                                <w:autoSpaceDN w:val="0"/>
                                <w:adjustRightInd w:val="0"/>
                                <w:jc w:val="both"/>
                                <w:rPr>
                                  <w:rFonts w:ascii="Tahoma" w:hAnsi="Tahoma" w:cs="Tahoma"/>
                                  <w:noProof/>
                                  <w:color w:val="000000"/>
                                  <w:sz w:val="20"/>
                                  <w:szCs w:val="20"/>
                                </w:rPr>
                              </w:pPr>
                              <w:r w:rsidRPr="005A679A">
                                <w:rPr>
                                  <w:rFonts w:ascii="Tahoma" w:hAnsi="Tahoma" w:cs="Tahoma"/>
                                  <w:noProof/>
                                  <w:color w:val="000000"/>
                                  <w:sz w:val="20"/>
                                  <w:szCs w:val="20"/>
                                </w:rPr>
                                <w:t xml:space="preserve">How to combine the offsets estimated from the different pairs to perform a joint estimation of the cloud-top position and 3-D motion vector, and to provide a characterization of the cloud dynamics. This involves treating the problem as a point-cloud problem rather than a pure image processing problem. </w:t>
                              </w:r>
                            </w:p>
                            <w:p w14:paraId="65E6A116" w14:textId="77777777" w:rsidR="005A679A" w:rsidRPr="005A679A" w:rsidRDefault="005A679A" w:rsidP="005A679A">
                              <w:pPr>
                                <w:numPr>
                                  <w:ilvl w:val="0"/>
                                  <w:numId w:val="4"/>
                                </w:numPr>
                                <w:autoSpaceDE w:val="0"/>
                                <w:autoSpaceDN w:val="0"/>
                                <w:adjustRightInd w:val="0"/>
                                <w:jc w:val="both"/>
                                <w:rPr>
                                  <w:rFonts w:ascii="Tahoma" w:hAnsi="Tahoma" w:cs="Tahoma"/>
                                  <w:noProof/>
                                  <w:color w:val="000000"/>
                                  <w:sz w:val="20"/>
                                  <w:szCs w:val="20"/>
                                </w:rPr>
                              </w:pPr>
                            </w:p>
                            <w:p w14:paraId="6AD05E87" w14:textId="77777777" w:rsidR="005A679A" w:rsidRPr="007A46E6" w:rsidRDefault="005A679A" w:rsidP="005A679A">
                              <w:pPr>
                                <w:autoSpaceDE w:val="0"/>
                                <w:autoSpaceDN w:val="0"/>
                                <w:adjustRightInd w:val="0"/>
                                <w:jc w:val="both"/>
                                <w:rPr>
                                  <w:rFonts w:ascii="Tahoma" w:hAnsi="Tahoma" w:cs="Tahoma"/>
                                  <w:noProof/>
                                  <w:color w:val="000000"/>
                                  <w:sz w:val="20"/>
                                  <w:szCs w:val="20"/>
                                </w:rPr>
                              </w:pPr>
                            </w:p>
                          </w:txbxContent>
                        </wps:txbx>
                        <wps:bodyPr rot="0" vert="horz" wrap="square" lIns="62179" tIns="31090" rIns="62179" bIns="31090" anchor="t" anchorCtr="0" upright="1">
                          <a:noAutofit/>
                        </wps:bodyPr>
                      </wps:wsp>
                    </wpc:wpc>
                  </a:graphicData>
                </a:graphic>
              </wp:inline>
            </w:drawing>
          </mc:Choice>
          <mc:Fallback>
            <w:pict>
              <v:group w14:anchorId="7136CEF4" id="Canvas 1" o:spid="_x0000_s1027" editas="canvas" style="width:571pt;height:827.75pt;mso-position-horizontal-relative:char;mso-position-vertical-relative:line" coordsize="72517,1051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wBDAAEBAQEBAQIBAQICAgICAgMCAgICAwQDAwMDAwQFBAQEBAQEBQUF&#10;BQUFBQUGBgYGBgYHBwcHBwgICAgICAgICAj/2wBDAQEBAQICAgMCAgMIBQUFCAgICAgICAgICAgI&#10;CAgICAgICAgICAgICAgICAgICAgICAgICAgICAgICAgICAgICAj/3QAEAG3/2gAMAwEAAhEDEQA/&#10;AP7+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lwaSgAooooAKKMGlAJ6UAJRRRQAUUUUAFFGCOtFABRRRg0AFFF&#10;FABRRRQAUUUUAFFFFABRRRQAUUUUAFFFFABRS4OM0lABRS4b3owR1oASiiigAooo7ZoAKKKKACii&#10;igAooowetABRRRQAUUUUAFFFFABRRRQAUUUUAFFFFABRRRQAUUUUAFFFFABRRRQAUUUUAFFFFABR&#10;RRQAUUUUAFFFFABRRRQAUUUUAFFFFABRRRQB/9Lj6KKK/wBoD/lH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9Xj6KKK/wBoD/lH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W4+iiiv8AaA/5R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1+Pooor/AGgP+Uc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2517;height:105124;visibility:visible;mso-wrap-style:square">
                  <v:fill o:detectmouseclick="t"/>
                  <v:path o:connecttype="none"/>
                </v:shape>
                <v:shape id="Picture 2" o:spid="_x0000_s1029" type="#_x0000_t75" style="position:absolute;top:91541;width:72517;height:10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">
                  <v:imagedata r:id="rId7" o:title=""/>
                  <o:lock v:ext="edit" aspectratio="f"/>
                </v:shape>
                <v:line id="Line 3" o:spid="_x0000_s1030" style="position:absolute;visibility:visible;mso-wrap-style:square" from="0,90557" to="72517,90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" strokeweight="1pt">
                  <o:lock v:ext="edit" shapetype="f"/>
                </v:line>
                <v:line id="Line 4" o:spid="_x0000_s1031" style="position:absolute;visibility:visible;mso-wrap-style:square" from="0,101231" to="72517,101231" o:connectortype="straight"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" strokecolor="white" strokeweight="1pt">
                  <o:lock v:ext="edit" shapetype="f"/>
                </v:line>
                <v:rect id="Rectangle 5" o:spid="_x0000_s1032" style="position:absolute;left:2952;top:98323;width:23921;height:1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" filled="f" fillcolor="#bbe0e3" stroked="f">
                  <v:path arrowok="t"/>
                  <v:textbox style="mso-fit-shape-to-text:t" inset="1.72719mm,.86358mm,1.72719mm,.86358mm">
                    <w:txbxContent>
                      <w:p w14:paraId="65CB6971" w14:textId="77777777" w:rsidR="008D7878" w:rsidRPr="00921069" w:rsidRDefault="008D7878" w:rsidP="00FC31B6">
                        <w:pPr>
                          <w:autoSpaceDE w:val="0"/>
                          <w:autoSpaceDN w:val="0"/>
                          <w:adjustRightInd w:val="0"/>
                          <w:rPr>
                            <w:rFonts w:ascii="Tahoma" w:hAnsi="Tahoma" w:cs="Tahoma"/>
                            <w:b/>
                            <w:bCs/>
                            <w:color w:val="000000"/>
                            <w:sz w:val="16"/>
                          </w:rPr>
                        </w:pPr>
                        <w:r w:rsidRPr="00921069">
                          <w:rPr>
                            <w:rFonts w:ascii="Tahoma" w:hAnsi="Tahoma" w:cs="Tahoma"/>
                            <w:b/>
                            <w:bCs/>
                            <w:color w:val="000000"/>
                            <w:sz w:val="16"/>
                          </w:rPr>
                          <w:t>Faculty of Civil Engineering and Geosciences</w:t>
                        </w:r>
                      </w:p>
                    </w:txbxContent>
                  </v:textbox>
                </v:rect>
                <v:rect id="Rectangle 6" o:spid="_x0000_s1033" style="position:absolute;width:72517;height:81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" fillcolor="#00a6d7" stroked="f">
                  <v:path arrowok="t"/>
                </v:rect>
                <v:line id="Line 7" o:spid="_x0000_s1034" style="position:absolute;visibility:visible;mso-wrap-style:square" from="0,3422" to="72517,3422" o:connectortype="straight"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" strokecolor="white" strokeweight="1pt">
                  <o:lock v:ext="edit" shapetype="f"/>
                </v:line>
                <v:shape id="Text Box 8" o:spid="_x0000_s1035" type="#_x0000_t202" style="position:absolute;left:3048;top:3778;width:69183;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" filled="f" fillcolor="#bbe0e3" stroked="f">
                  <v:path arrowok="t"/>
                  <v:textbox style="mso-fit-shape-to-text:t" inset="1.72719mm,.86361mm,1.72719mm,.86361mm">
                    <w:txbxContent>
                      <w:p w14:paraId="5415B107" w14:textId="10E66350" w:rsidR="008D7878" w:rsidRPr="00921069" w:rsidRDefault="00F93055" w:rsidP="00FC31B6">
                        <w:pPr>
                          <w:autoSpaceDE w:val="0"/>
                          <w:autoSpaceDN w:val="0"/>
                          <w:adjustRightInd w:val="0"/>
                          <w:rPr>
                            <w:rFonts w:ascii="Tahoma" w:hAnsi="Tahoma" w:cs="Tahoma"/>
                            <w:b/>
                            <w:bCs/>
                            <w:noProof/>
                            <w:color w:val="FFFFFF"/>
                            <w:sz w:val="27"/>
                            <w:szCs w:val="40"/>
                          </w:rPr>
                        </w:pPr>
                        <w:r>
                          <w:rPr>
                            <w:rFonts w:ascii="Tahoma" w:hAnsi="Tahoma" w:cs="Tahoma"/>
                            <w:b/>
                            <w:bCs/>
                            <w:noProof/>
                            <w:color w:val="FFFFFF"/>
                            <w:sz w:val="27"/>
                            <w:szCs w:val="40"/>
                          </w:rPr>
                          <w:t>Geoscience and Remote Sensing</w:t>
                        </w:r>
                        <w:r w:rsidR="008D7878">
                          <w:rPr>
                            <w:rFonts w:ascii="Tahoma" w:hAnsi="Tahoma" w:cs="Tahoma"/>
                            <w:b/>
                            <w:bCs/>
                            <w:noProof/>
                            <w:color w:val="FFFFFF"/>
                            <w:sz w:val="27"/>
                            <w:szCs w:val="40"/>
                          </w:rPr>
                          <w:t xml:space="preserve"> </w:t>
                        </w:r>
                      </w:p>
                    </w:txbxContent>
                  </v:textbox>
                </v:shape>
                <v:shape id="Text Box 9" o:spid="_x0000_s1036" type="#_x0000_t202" style="position:absolute;left:3009;top:165;width:69450;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" filled="f" fillcolor="#bbe0e3" stroked="f">
                  <v:path arrowok="t"/>
                  <v:textbox style="mso-fit-shape-to-text:t" inset="1.72719mm,.86361mm,1.72719mm,.86361mm">
                    <w:txbxContent>
                      <w:p w14:paraId="1B005A3C" w14:textId="535016D7" w:rsidR="008D7878" w:rsidRPr="00921069" w:rsidRDefault="008D7878" w:rsidP="00FC31B6">
                        <w:pPr>
                          <w:tabs>
                            <w:tab w:val="right" w:pos="10740"/>
                          </w:tabs>
                          <w:autoSpaceDE w:val="0"/>
                          <w:autoSpaceDN w:val="0"/>
                          <w:adjustRightInd w:val="0"/>
                          <w:rPr>
                            <w:rFonts w:ascii="Tahoma" w:hAnsi="Tahoma" w:cs="Tahoma"/>
                            <w:b/>
                            <w:bCs/>
                            <w:color w:val="000000"/>
                            <w:sz w:val="27"/>
                            <w:szCs w:val="40"/>
                          </w:rPr>
                        </w:pPr>
                        <w:r>
                          <w:rPr>
                            <w:rFonts w:ascii="Tahoma" w:hAnsi="Tahoma" w:cs="Tahoma"/>
                            <w:b/>
                            <w:bCs/>
                            <w:color w:val="000000"/>
                            <w:sz w:val="27"/>
                            <w:szCs w:val="40"/>
                          </w:rPr>
                          <w:t xml:space="preserve">Master </w:t>
                        </w:r>
                        <w:r w:rsidRPr="00921069">
                          <w:rPr>
                            <w:rFonts w:ascii="Tahoma" w:hAnsi="Tahoma" w:cs="Tahoma"/>
                            <w:b/>
                            <w:bCs/>
                            <w:color w:val="000000"/>
                            <w:sz w:val="27"/>
                            <w:szCs w:val="40"/>
                          </w:rPr>
                          <w:t>of Science Project</w:t>
                        </w:r>
                        <w:r>
                          <w:rPr>
                            <w:rFonts w:ascii="Tahoma" w:hAnsi="Tahoma" w:cs="Tahoma"/>
                            <w:b/>
                            <w:bCs/>
                            <w:color w:val="000000"/>
                            <w:sz w:val="27"/>
                            <w:szCs w:val="40"/>
                          </w:rPr>
                          <w:tab/>
                        </w:r>
                        <w:r w:rsidRPr="005400D0">
                          <w:rPr>
                            <w:rFonts w:ascii="Tahoma" w:hAnsi="Tahoma" w:cs="Tahoma"/>
                            <w:b/>
                            <w:bCs/>
                            <w:color w:val="FFFFFF"/>
                            <w:sz w:val="27"/>
                            <w:szCs w:val="40"/>
                          </w:rPr>
                          <w:t>release date:</w:t>
                        </w:r>
                        <w:r w:rsidR="00930608">
                          <w:rPr>
                            <w:rFonts w:ascii="Tahoma" w:hAnsi="Tahoma" w:cs="Tahoma"/>
                            <w:b/>
                            <w:bCs/>
                            <w:color w:val="FFFFFF"/>
                            <w:sz w:val="27"/>
                            <w:szCs w:val="40"/>
                          </w:rPr>
                          <w:t xml:space="preserve"> </w:t>
                        </w:r>
                        <w:r w:rsidR="00C41B0C">
                          <w:rPr>
                            <w:rFonts w:ascii="Tahoma" w:hAnsi="Tahoma" w:cs="Tahoma"/>
                            <w:b/>
                            <w:bCs/>
                            <w:color w:val="FFFFFF"/>
                            <w:sz w:val="27"/>
                            <w:szCs w:val="40"/>
                          </w:rPr>
                          <w:t>June</w:t>
                        </w:r>
                        <w:r>
                          <w:rPr>
                            <w:rFonts w:ascii="Tahoma" w:hAnsi="Tahoma" w:cs="Tahoma"/>
                            <w:b/>
                            <w:bCs/>
                            <w:color w:val="FFFFFF"/>
                            <w:sz w:val="27"/>
                            <w:szCs w:val="40"/>
                          </w:rPr>
                          <w:t xml:space="preserve"> </w:t>
                        </w:r>
                        <w:r w:rsidR="00C41B0C">
                          <w:rPr>
                            <w:rFonts w:ascii="Tahoma" w:hAnsi="Tahoma" w:cs="Tahoma"/>
                            <w:b/>
                            <w:bCs/>
                            <w:color w:val="FFFFFF"/>
                            <w:sz w:val="27"/>
                            <w:szCs w:val="40"/>
                          </w:rPr>
                          <w:t>2023</w:t>
                        </w:r>
                      </w:p>
                    </w:txbxContent>
                  </v:textbox>
                </v:shape>
                <v:line id="Line 10" o:spid="_x0000_s1037" style="position:absolute;visibility:visible;mso-wrap-style:square" from="0,17106" to="72517,1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" strokeweight="1pt">
                  <o:lock v:ext="edit" shapetype="f"/>
                </v:line>
                <v:shape id="Text Box 11" o:spid="_x0000_s1038" type="#_x0000_t202" style="position:absolute;left:3105;top:8794;width:5471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" filled="f" fillcolor="#bbe0e3" stroked="f">
                  <v:path arrowok="t"/>
                  <v:textbox style="mso-fit-shape-to-text:t" inset="1.72719mm,.86361mm,1.72719mm,.86361mm">
                    <w:txbxContent>
                      <w:p w14:paraId="4A4154B3" w14:textId="016B6ECD" w:rsidR="008D7878" w:rsidRPr="00921069" w:rsidRDefault="008D7878" w:rsidP="00FC31B6">
                        <w:pPr>
                          <w:autoSpaceDE w:val="0"/>
                          <w:autoSpaceDN w:val="0"/>
                          <w:adjustRightInd w:val="0"/>
                          <w:rPr>
                            <w:rFonts w:ascii="Tahoma" w:hAnsi="Tahoma" w:cs="Tahoma"/>
                            <w:b/>
                            <w:bCs/>
                            <w:noProof/>
                            <w:color w:val="00A6D7"/>
                            <w:sz w:val="19"/>
                            <w:szCs w:val="28"/>
                          </w:rPr>
                        </w:pPr>
                        <w:r w:rsidRPr="00921069">
                          <w:rPr>
                            <w:rFonts w:ascii="Tahoma" w:hAnsi="Tahoma" w:cs="Tahoma"/>
                            <w:b/>
                            <w:bCs/>
                            <w:noProof/>
                            <w:color w:val="00A6D7"/>
                            <w:sz w:val="19"/>
                            <w:szCs w:val="28"/>
                          </w:rPr>
                          <w:t>Theme</w:t>
                        </w:r>
                        <w:r w:rsidR="00F93055">
                          <w:rPr>
                            <w:rFonts w:ascii="Tahoma" w:hAnsi="Tahoma" w:cs="Tahoma"/>
                            <w:b/>
                            <w:bCs/>
                            <w:noProof/>
                            <w:color w:val="00A6D7"/>
                            <w:sz w:val="19"/>
                            <w:szCs w:val="28"/>
                          </w:rPr>
                          <w:t>s</w:t>
                        </w:r>
                        <w:r w:rsidRPr="00921069">
                          <w:rPr>
                            <w:rFonts w:ascii="Tahoma" w:hAnsi="Tahoma" w:cs="Tahoma"/>
                            <w:b/>
                            <w:bCs/>
                            <w:noProof/>
                            <w:color w:val="00A6D7"/>
                            <w:sz w:val="19"/>
                            <w:szCs w:val="28"/>
                          </w:rPr>
                          <w:t xml:space="preserve">: </w:t>
                        </w:r>
                        <w:r w:rsidR="00F93055">
                          <w:rPr>
                            <w:rFonts w:ascii="Tahoma" w:hAnsi="Tahoma" w:cs="Tahoma"/>
                            <w:b/>
                            <w:bCs/>
                            <w:noProof/>
                            <w:color w:val="00A6D7"/>
                            <w:sz w:val="19"/>
                            <w:szCs w:val="28"/>
                          </w:rPr>
                          <w:t>Earth Observation and Clouds</w:t>
                        </w:r>
                      </w:p>
                    </w:txbxContent>
                  </v:textbox>
                </v:shape>
                <v:shape id="Text Box 12" o:spid="_x0000_s1039" type="#_x0000_t202" style="position:absolute;left:2286;top:10109;width:68909;height:7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" filled="f" fillcolor="#bbe0e3" stroked="f">
                  <v:path arrowok="t"/>
                  <v:textbox style="mso-fit-shape-to-text:t" inset="1.72719mm,.86361mm,1.72719mm,.86361mm">
                    <w:txbxContent>
                      <w:p w14:paraId="1029896D" w14:textId="61D66225" w:rsidR="008D7878" w:rsidRPr="00C41B0C" w:rsidRDefault="00F93055" w:rsidP="00FC31B6">
                        <w:pPr>
                          <w:autoSpaceDE w:val="0"/>
                          <w:autoSpaceDN w:val="0"/>
                          <w:adjustRightInd w:val="0"/>
                          <w:rPr>
                            <w:rFonts w:ascii="Tahoma" w:hAnsi="Tahoma" w:cs="Tahoma"/>
                            <w:b/>
                            <w:bCs/>
                            <w:noProof/>
                            <w:color w:val="00A6D7"/>
                            <w:sz w:val="44"/>
                            <w:szCs w:val="64"/>
                          </w:rPr>
                        </w:pPr>
                        <w:r w:rsidRPr="00C41B0C">
                          <w:rPr>
                            <w:rFonts w:ascii="Tahoma" w:hAnsi="Tahoma" w:cs="Tahoma"/>
                            <w:b/>
                            <w:bCs/>
                            <w:noProof/>
                            <w:color w:val="00A6D7"/>
                            <w:sz w:val="44"/>
                            <w:szCs w:val="64"/>
                          </w:rPr>
                          <w:t>Cloud-top motion vectors and height retrieval with the multiple-view Harmony TIR payload.</w:t>
                        </w:r>
                      </w:p>
                    </w:txbxContent>
                  </v:textbox>
                </v:shape>
                <v:shape id="Text Box 14" o:spid="_x0000_s1040" type="#_x0000_t202" style="position:absolute;left:39185;top:18383;width:33332;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" filled="f" fillcolor="#bbe0e3" stroked="f">
                  <v:path arrowok="t"/>
                  <v:textbox inset="1.72719mm,.86361mm,1.72719mm,.86361mm">
                    <w:txbxContent>
                      <w:p w14:paraId="48AF7DF4" w14:textId="77777777" w:rsidR="005A679A" w:rsidRPr="005A679A" w:rsidRDefault="005A679A" w:rsidP="005A679A">
                        <w:pPr>
                          <w:numPr>
                            <w:ilvl w:val="0"/>
                            <w:numId w:val="5"/>
                          </w:numPr>
                          <w:autoSpaceDE w:val="0"/>
                          <w:autoSpaceDN w:val="0"/>
                          <w:adjustRightInd w:val="0"/>
                          <w:jc w:val="both"/>
                          <w:rPr>
                            <w:rFonts w:ascii="Tahoma" w:hAnsi="Tahoma" w:cs="Tahoma"/>
                            <w:noProof/>
                            <w:color w:val="000000"/>
                            <w:sz w:val="20"/>
                            <w:szCs w:val="20"/>
                          </w:rPr>
                        </w:pPr>
                        <w:r w:rsidRPr="005A679A">
                          <w:rPr>
                            <w:rFonts w:ascii="Tahoma" w:hAnsi="Tahoma" w:cs="Tahoma"/>
                            <w:noProof/>
                            <w:color w:val="000000"/>
                            <w:sz w:val="20"/>
                            <w:szCs w:val="20"/>
                          </w:rPr>
                          <w:t>The observed brightness temperature does not correspond to the surface of the cloud (insofar a cloud surface can be defined), but to some effective position somewhere inside the cloud. It is therefore important to consider this penetration in the interpretation and validation of the results.</w:t>
                        </w:r>
                      </w:p>
                      <w:p w14:paraId="4E1C5515" w14:textId="61385205" w:rsidR="008D7878" w:rsidRPr="001663AA" w:rsidRDefault="008D7878" w:rsidP="005A679A">
                        <w:pPr>
                          <w:autoSpaceDE w:val="0"/>
                          <w:autoSpaceDN w:val="0"/>
                          <w:adjustRightInd w:val="0"/>
                          <w:jc w:val="both"/>
                          <w:rPr>
                            <w:rFonts w:ascii="Tahoma" w:hAnsi="Tahoma" w:cs="Tahoma"/>
                            <w:noProof/>
                            <w:sz w:val="20"/>
                            <w:szCs w:val="20"/>
                          </w:rPr>
                        </w:pPr>
                      </w:p>
                    </w:txbxContent>
                  </v:textbox>
                </v:shape>
                <v:shape id="Text Box 15" o:spid="_x0000_s1041" type="#_x0000_t202" style="position:absolute;left:39858;top:54548;width:32297;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" filled="f" fillcolor="#bbe0e3" stroked="f">
                  <v:path arrowok="t"/>
                  <v:textbox inset="1.72719mm,.86361mm,1.72719mm,.86361mm">
                    <w:txbxContent>
                      <w:p w14:paraId="7CD32A37" w14:textId="77777777" w:rsidR="008D7878" w:rsidRPr="003E76F9" w:rsidRDefault="008D7878" w:rsidP="005A679A">
                        <w:pPr>
                          <w:autoSpaceDE w:val="0"/>
                          <w:autoSpaceDN w:val="0"/>
                          <w:adjustRightInd w:val="0"/>
                          <w:jc w:val="both"/>
                          <w:rPr>
                            <w:rFonts w:ascii="Tahoma" w:hAnsi="Tahoma" w:cs="Tahoma"/>
                            <w:b/>
                            <w:bCs/>
                            <w:noProof/>
                            <w:color w:val="000000"/>
                            <w:sz w:val="20"/>
                            <w:szCs w:val="20"/>
                          </w:rPr>
                        </w:pPr>
                        <w:r w:rsidRPr="003E76F9">
                          <w:rPr>
                            <w:rFonts w:ascii="Tahoma" w:hAnsi="Tahoma" w:cs="Tahoma"/>
                            <w:b/>
                            <w:bCs/>
                            <w:noProof/>
                            <w:color w:val="000000"/>
                            <w:sz w:val="20"/>
                            <w:szCs w:val="20"/>
                          </w:rPr>
                          <w:t>Students profile</w:t>
                        </w:r>
                      </w:p>
                      <w:p w14:paraId="4C077B76" w14:textId="3A7E58CD" w:rsidR="008D7878" w:rsidRDefault="008455F7" w:rsidP="005A679A">
                        <w:pPr>
                          <w:jc w:val="both"/>
                          <w:rPr>
                            <w:rFonts w:ascii="Tahoma" w:hAnsi="Tahoma" w:cs="Tahoma"/>
                            <w:sz w:val="20"/>
                            <w:szCs w:val="20"/>
                          </w:rPr>
                        </w:pPr>
                        <w:r>
                          <w:rPr>
                            <w:rFonts w:ascii="Tahoma" w:hAnsi="Tahoma" w:cs="Tahoma"/>
                            <w:noProof/>
                            <w:color w:val="000000"/>
                            <w:sz w:val="20"/>
                            <w:szCs w:val="20"/>
                          </w:rPr>
                          <w:t>The candidate should have an interest in Earth Observation</w:t>
                        </w:r>
                        <w:r w:rsidR="008D7878">
                          <w:rPr>
                            <w:rFonts w:ascii="Tahoma" w:hAnsi="Tahoma" w:cs="Tahoma"/>
                            <w:noProof/>
                            <w:color w:val="000000"/>
                            <w:sz w:val="20"/>
                            <w:szCs w:val="20"/>
                          </w:rPr>
                          <w:t>.</w:t>
                        </w:r>
                        <w:r>
                          <w:rPr>
                            <w:rFonts w:ascii="Tahoma" w:hAnsi="Tahoma" w:cs="Tahoma"/>
                            <w:noProof/>
                            <w:color w:val="000000"/>
                            <w:sz w:val="20"/>
                            <w:szCs w:val="20"/>
                          </w:rPr>
                          <w:t xml:space="preserve"> The work involves working with (simulated) data sets and the develoment of algorithms, which requires some interest in (Python) coding. </w:t>
                        </w:r>
                        <w:r w:rsidR="008D7878" w:rsidRPr="006F0BDF">
                          <w:rPr>
                            <w:rFonts w:ascii="Tahoma" w:hAnsi="Tahoma" w:cs="Tahoma"/>
                            <w:sz w:val="20"/>
                            <w:szCs w:val="20"/>
                          </w:rPr>
                          <w:t xml:space="preserve"> </w:t>
                        </w:r>
                      </w:p>
                      <w:p w14:paraId="561844E4" w14:textId="77777777" w:rsidR="008D7878" w:rsidRDefault="008D7878" w:rsidP="005A679A">
                        <w:pPr>
                          <w:jc w:val="both"/>
                          <w:rPr>
                            <w:rFonts w:ascii="Tahoma" w:hAnsi="Tahoma" w:cs="Tahoma"/>
                            <w:sz w:val="20"/>
                            <w:szCs w:val="20"/>
                          </w:rPr>
                        </w:pPr>
                      </w:p>
                      <w:p w14:paraId="1AD1DDE6" w14:textId="0EC289AB" w:rsidR="008D7878" w:rsidRPr="003E76F9" w:rsidRDefault="008455F7" w:rsidP="005A679A">
                        <w:pPr>
                          <w:autoSpaceDE w:val="0"/>
                          <w:autoSpaceDN w:val="0"/>
                          <w:adjustRightInd w:val="0"/>
                          <w:jc w:val="both"/>
                          <w:rPr>
                            <w:rFonts w:ascii="Tahoma" w:hAnsi="Tahoma" w:cs="Tahoma"/>
                            <w:noProof/>
                            <w:color w:val="000000"/>
                            <w:sz w:val="20"/>
                            <w:szCs w:val="20"/>
                          </w:rPr>
                        </w:pPr>
                        <w:r>
                          <w:rPr>
                            <w:rFonts w:ascii="Tahoma" w:hAnsi="Tahoma" w:cs="Tahoma"/>
                            <w:sz w:val="20"/>
                            <w:szCs w:val="20"/>
                          </w:rPr>
                          <w:t>Being involved in the Harmony mission implies also some exposure to ESA, KNMI and other institutions involved in the mission across Europe</w:t>
                        </w:r>
                      </w:p>
                    </w:txbxContent>
                  </v:textbox>
                </v:shape>
                <v:line id="Line 16" o:spid="_x0000_s1042" style="position:absolute;visibility:visible;mso-wrap-style:square" from="0,85789" to="72517,8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" strokeweight="1pt">
                  <o:lock v:ext="edit" shapetype="f"/>
                </v:line>
                <v:shape id="Text Box 18" o:spid="_x0000_s1043" type="#_x0000_t202" style="position:absolute;left:39185;top:85789;width:32876;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" filled="f" fillcolor="#bbe0e3" stroked="f">
                  <v:path arrowok="t"/>
                  <v:textbox style="mso-fit-shape-to-text:t" inset="1.72719mm,.86361mm,1.72719mm,.86361mm">
                    <w:txbxContent>
                      <w:p w14:paraId="5783F802" w14:textId="77777777" w:rsidR="008D7878" w:rsidRPr="00D03B1B" w:rsidRDefault="008D7878" w:rsidP="00FC31B6">
                        <w:pPr>
                          <w:autoSpaceDE w:val="0"/>
                          <w:autoSpaceDN w:val="0"/>
                          <w:adjustRightInd w:val="0"/>
                          <w:rPr>
                            <w:rFonts w:ascii="Tahoma" w:hAnsi="Tahoma" w:cs="Tahoma"/>
                            <w:b/>
                            <w:bCs/>
                            <w:noProof/>
                            <w:color w:val="000000"/>
                            <w:sz w:val="18"/>
                            <w:szCs w:val="18"/>
                            <w:lang w:val="nl-NL"/>
                          </w:rPr>
                        </w:pPr>
                        <w:r w:rsidRPr="00D03B1B">
                          <w:rPr>
                            <w:rFonts w:ascii="Tahoma" w:hAnsi="Tahoma" w:cs="Tahoma"/>
                            <w:b/>
                            <w:bCs/>
                            <w:noProof/>
                            <w:color w:val="000000"/>
                            <w:sz w:val="18"/>
                            <w:szCs w:val="18"/>
                            <w:lang w:val="nl-NL"/>
                          </w:rPr>
                          <w:t>Information:</w:t>
                        </w:r>
                      </w:p>
                      <w:p w14:paraId="7CCE53FE" w14:textId="35727B3A" w:rsidR="008D7878" w:rsidRPr="00C41B0C" w:rsidRDefault="008D7878" w:rsidP="00FC31B6">
                        <w:pPr>
                          <w:autoSpaceDE w:val="0"/>
                          <w:autoSpaceDN w:val="0"/>
                          <w:adjustRightInd w:val="0"/>
                          <w:rPr>
                            <w:rFonts w:ascii="Tahoma" w:hAnsi="Tahoma" w:cs="Tahoma"/>
                            <w:noProof/>
                            <w:color w:val="000000"/>
                            <w:sz w:val="18"/>
                            <w:szCs w:val="18"/>
                            <w:lang w:val="nl-NL"/>
                          </w:rPr>
                        </w:pPr>
                        <w:r w:rsidRPr="00C41B0C">
                          <w:rPr>
                            <w:rFonts w:ascii="Tahoma" w:hAnsi="Tahoma" w:cs="Tahoma"/>
                            <w:noProof/>
                            <w:color w:val="000000"/>
                            <w:sz w:val="18"/>
                            <w:szCs w:val="18"/>
                            <w:lang w:val="nl-NL"/>
                          </w:rPr>
                          <w:t xml:space="preserve">- </w:t>
                        </w:r>
                        <w:r w:rsidR="00D03B1B" w:rsidRPr="00C41B0C">
                          <w:rPr>
                            <w:rFonts w:ascii="Tahoma" w:hAnsi="Tahoma" w:cs="Tahoma"/>
                            <w:noProof/>
                            <w:color w:val="000000"/>
                            <w:sz w:val="18"/>
                            <w:szCs w:val="18"/>
                            <w:lang w:val="nl-NL"/>
                          </w:rPr>
                          <w:t>Dr.</w:t>
                        </w:r>
                        <w:r w:rsidRPr="00C41B0C">
                          <w:rPr>
                            <w:rFonts w:ascii="Tahoma" w:hAnsi="Tahoma" w:cs="Tahoma"/>
                            <w:noProof/>
                            <w:color w:val="000000"/>
                            <w:sz w:val="18"/>
                            <w:szCs w:val="18"/>
                            <w:lang w:val="nl-NL"/>
                          </w:rPr>
                          <w:t xml:space="preserve">ir. </w:t>
                        </w:r>
                        <w:r w:rsidR="00C41B0C" w:rsidRPr="00C41B0C">
                          <w:rPr>
                            <w:rFonts w:ascii="Tahoma" w:hAnsi="Tahoma" w:cs="Tahoma"/>
                            <w:noProof/>
                            <w:color w:val="000000"/>
                            <w:sz w:val="18"/>
                            <w:szCs w:val="18"/>
                            <w:lang w:val="nl-NL"/>
                          </w:rPr>
                          <w:t>Paco López-Dekker</w:t>
                        </w:r>
                      </w:p>
                      <w:p w14:paraId="73DA566C" w14:textId="21E0E550" w:rsidR="008D7878" w:rsidRPr="005A679A" w:rsidRDefault="008D7878" w:rsidP="00FC31B6">
                        <w:pPr>
                          <w:autoSpaceDE w:val="0"/>
                          <w:autoSpaceDN w:val="0"/>
                          <w:adjustRightInd w:val="0"/>
                          <w:rPr>
                            <w:rFonts w:ascii="Tahoma" w:hAnsi="Tahoma" w:cs="Tahoma"/>
                            <w:noProof/>
                            <w:color w:val="000000"/>
                            <w:sz w:val="18"/>
                            <w:szCs w:val="18"/>
                          </w:rPr>
                        </w:pPr>
                        <w:r w:rsidRPr="00C41B0C">
                          <w:rPr>
                            <w:rFonts w:ascii="Tahoma" w:hAnsi="Tahoma" w:cs="Tahoma"/>
                            <w:noProof/>
                            <w:color w:val="000000"/>
                            <w:sz w:val="18"/>
                            <w:szCs w:val="18"/>
                          </w:rPr>
                          <w:t xml:space="preserve">  </w:t>
                        </w:r>
                        <w:r w:rsidR="00D03B1B">
                          <w:rPr>
                            <w:rFonts w:ascii="Tahoma" w:hAnsi="Tahoma" w:cs="Tahoma"/>
                            <w:noProof/>
                            <w:color w:val="000000"/>
                            <w:sz w:val="18"/>
                            <w:szCs w:val="18"/>
                          </w:rPr>
                          <w:t>R</w:t>
                        </w:r>
                        <w:r>
                          <w:rPr>
                            <w:rFonts w:ascii="Tahoma" w:hAnsi="Tahoma" w:cs="Tahoma"/>
                            <w:noProof/>
                            <w:color w:val="000000"/>
                            <w:sz w:val="18"/>
                            <w:szCs w:val="18"/>
                          </w:rPr>
                          <w:t>oom</w:t>
                        </w:r>
                        <w:r w:rsidR="00D03B1B">
                          <w:rPr>
                            <w:rFonts w:ascii="Tahoma" w:hAnsi="Tahoma" w:cs="Tahoma"/>
                            <w:color w:val="000000"/>
                            <w:sz w:val="17"/>
                            <w:szCs w:val="17"/>
                            <w:shd w:val="clear" w:color="auto" w:fill="FFFFFF"/>
                          </w:rPr>
                          <w:t xml:space="preserve"> </w:t>
                        </w:r>
                        <w:r w:rsidR="00C41B0C">
                          <w:rPr>
                            <w:rFonts w:ascii="Tahoma" w:hAnsi="Tahoma" w:cs="Tahoma"/>
                            <w:noProof/>
                            <w:color w:val="000000"/>
                            <w:sz w:val="18"/>
                            <w:szCs w:val="18"/>
                          </w:rPr>
                          <w:t>2.25 (Building 23)</w:t>
                        </w:r>
                        <w:r w:rsidR="00C41B0C">
                          <w:rPr>
                            <w:rFonts w:ascii="Tahoma" w:hAnsi="Tahoma" w:cs="Tahoma"/>
                            <w:noProof/>
                            <w:color w:val="000000"/>
                            <w:sz w:val="18"/>
                            <w:szCs w:val="18"/>
                          </w:rPr>
                          <w:tab/>
                          <w:t>e-mail: f.lopezdekker@tudelft.nl</w:t>
                        </w:r>
                      </w:p>
                    </w:txbxContent>
                  </v:textbox>
                </v:shape>
                <v:shape id="Text Box 19" o:spid="_x0000_s1044" type="#_x0000_t202" style="position:absolute;left:2952;top:93427;width:35198;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" filled="f" fillcolor="#bbe0e3" stroked="f">
                  <v:path arrowok="t"/>
                  <v:textbox inset="1.72719mm,.86361mm,1.72719mm,.86361mm">
                    <w:txbxContent>
                      <w:p w14:paraId="180B1C90" w14:textId="5E7C78FB" w:rsidR="008D7878" w:rsidRPr="00921069" w:rsidRDefault="008D7878" w:rsidP="00FC31B6">
                        <w:pPr>
                          <w:autoSpaceDE w:val="0"/>
                          <w:autoSpaceDN w:val="0"/>
                          <w:adjustRightInd w:val="0"/>
                          <w:rPr>
                            <w:rFonts w:ascii="Tahoma" w:hAnsi="Tahoma" w:cs="Tahoma"/>
                            <w:color w:val="000000"/>
                            <w:sz w:val="19"/>
                            <w:szCs w:val="28"/>
                          </w:rPr>
                        </w:pPr>
                        <w:r w:rsidRPr="00921069">
                          <w:rPr>
                            <w:rFonts w:ascii="Tahoma" w:hAnsi="Tahoma" w:cs="Tahoma"/>
                            <w:color w:val="000000"/>
                            <w:sz w:val="19"/>
                            <w:szCs w:val="28"/>
                          </w:rPr>
                          <w:t>For students of</w:t>
                        </w:r>
                        <w:r w:rsidR="00D03B1B">
                          <w:rPr>
                            <w:rFonts w:ascii="Tahoma" w:hAnsi="Tahoma" w:cs="Tahoma"/>
                            <w:color w:val="000000"/>
                            <w:sz w:val="19"/>
                            <w:szCs w:val="28"/>
                          </w:rPr>
                          <w:t xml:space="preserve"> </w:t>
                        </w:r>
                        <w:r w:rsidR="00C41B0C">
                          <w:rPr>
                            <w:rFonts w:ascii="Tahoma" w:hAnsi="Tahoma" w:cs="Tahoma"/>
                            <w:color w:val="000000"/>
                            <w:sz w:val="19"/>
                            <w:szCs w:val="28"/>
                          </w:rPr>
                          <w:t>Applied Earth Sciences, Aerospace Engineering, Electrical Engineering, Mathematics or Computer Science</w:t>
                        </w:r>
                      </w:p>
                    </w:txbxContent>
                  </v:textbox>
                </v:shape>
                <v:shape id="Text Box 13" o:spid="_x0000_s1045" type="#_x0000_t202" style="position:absolute;left:3513;top:18383;width:31941;height:66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" filled="f" fillcolor="#bbe0e3" stroked="f">
                  <v:path arrowok="t"/>
                  <v:textbox inset="1.72719mm,.86361mm,1.72719mm,.86361mm">
                    <w:txbxContent>
                      <w:p w14:paraId="0773A834" w14:textId="4AE4FA9F" w:rsidR="008D7878" w:rsidRPr="003E76F9" w:rsidRDefault="005A679A" w:rsidP="005A679A">
                        <w:pPr>
                          <w:autoSpaceDE w:val="0"/>
                          <w:autoSpaceDN w:val="0"/>
                          <w:adjustRightInd w:val="0"/>
                          <w:jc w:val="both"/>
                          <w:rPr>
                            <w:rFonts w:ascii="Tahoma" w:hAnsi="Tahoma" w:cs="Tahoma"/>
                            <w:b/>
                            <w:bCs/>
                            <w:noProof/>
                            <w:color w:val="000000"/>
                            <w:sz w:val="20"/>
                            <w:szCs w:val="20"/>
                            <w:lang w:val="nl-NL"/>
                          </w:rPr>
                        </w:pPr>
                        <w:r>
                          <w:rPr>
                            <w:rFonts w:ascii="Tahoma" w:hAnsi="Tahoma" w:cs="Tahoma"/>
                            <w:b/>
                            <w:bCs/>
                            <w:noProof/>
                            <w:color w:val="000000"/>
                            <w:sz w:val="20"/>
                            <w:szCs w:val="20"/>
                            <w:lang w:val="nl-NL"/>
                          </w:rPr>
                          <w:t>Context</w:t>
                        </w:r>
                      </w:p>
                      <w:p w14:paraId="3BA5B56B" w14:textId="77777777" w:rsidR="005A679A" w:rsidRPr="005A679A" w:rsidRDefault="005A679A" w:rsidP="005A679A">
                        <w:pPr>
                          <w:autoSpaceDE w:val="0"/>
                          <w:autoSpaceDN w:val="0"/>
                          <w:adjustRightInd w:val="0"/>
                          <w:jc w:val="both"/>
                          <w:rPr>
                            <w:rFonts w:ascii="Tahoma" w:hAnsi="Tahoma" w:cs="Tahoma"/>
                            <w:noProof/>
                            <w:color w:val="000000"/>
                            <w:sz w:val="20"/>
                            <w:szCs w:val="20"/>
                          </w:rPr>
                        </w:pPr>
                        <w:r w:rsidRPr="005A679A">
                          <w:rPr>
                            <w:rFonts w:ascii="Tahoma" w:hAnsi="Tahoma" w:cs="Tahoma"/>
                            <w:noProof/>
                            <w:color w:val="000000"/>
                            <w:sz w:val="20"/>
                            <w:szCs w:val="20"/>
                          </w:rPr>
                          <w:t>Recently, ESA has selected the Harmony mission as its 10th Earth Explorer. One of the key aspects of the mission is the study of air-sea interactions. This will be done combining data provided by two types of payloads:</w:t>
                        </w:r>
                      </w:p>
                      <w:p w14:paraId="5F2DA3B5" w14:textId="77777777" w:rsidR="005A679A" w:rsidRPr="005A679A" w:rsidRDefault="005A679A" w:rsidP="005A679A">
                        <w:pPr>
                          <w:autoSpaceDE w:val="0"/>
                          <w:autoSpaceDN w:val="0"/>
                          <w:adjustRightInd w:val="0"/>
                          <w:jc w:val="both"/>
                          <w:rPr>
                            <w:rFonts w:ascii="Tahoma" w:hAnsi="Tahoma" w:cs="Tahoma"/>
                            <w:noProof/>
                            <w:color w:val="000000"/>
                            <w:sz w:val="20"/>
                            <w:szCs w:val="20"/>
                          </w:rPr>
                        </w:pPr>
                        <w:r w:rsidRPr="005A679A">
                          <w:rPr>
                            <w:rFonts w:ascii="Tahoma" w:hAnsi="Tahoma" w:cs="Tahoma"/>
                            <w:noProof/>
                            <w:color w:val="000000"/>
                            <w:sz w:val="20"/>
                            <w:szCs w:val="20"/>
                          </w:rPr>
                          <w:t>i.</w:t>
                        </w:r>
                        <w:r w:rsidRPr="005A679A">
                          <w:rPr>
                            <w:rFonts w:ascii="Tahoma" w:hAnsi="Tahoma" w:cs="Tahoma"/>
                            <w:noProof/>
                            <w:color w:val="000000"/>
                            <w:sz w:val="20"/>
                            <w:szCs w:val="20"/>
                          </w:rPr>
                          <w:tab/>
                          <w:t>The multi-static radar payload will be used to provide high resolution estimates of surface winds, surface ocean currents, and ocean wave spectra.</w:t>
                        </w:r>
                      </w:p>
                      <w:p w14:paraId="15D073D2" w14:textId="74EE4EC9" w:rsidR="008D7878" w:rsidRDefault="005A679A" w:rsidP="005A679A">
                        <w:pPr>
                          <w:autoSpaceDE w:val="0"/>
                          <w:autoSpaceDN w:val="0"/>
                          <w:adjustRightInd w:val="0"/>
                          <w:jc w:val="both"/>
                          <w:rPr>
                            <w:rFonts w:ascii="Tahoma" w:hAnsi="Tahoma" w:cs="Tahoma"/>
                            <w:noProof/>
                            <w:color w:val="000000"/>
                            <w:sz w:val="20"/>
                            <w:szCs w:val="20"/>
                          </w:rPr>
                        </w:pPr>
                        <w:r w:rsidRPr="005A679A">
                          <w:rPr>
                            <w:rFonts w:ascii="Tahoma" w:hAnsi="Tahoma" w:cs="Tahoma"/>
                            <w:noProof/>
                            <w:color w:val="000000"/>
                            <w:sz w:val="20"/>
                            <w:szCs w:val="20"/>
                          </w:rPr>
                          <w:t>ii.</w:t>
                        </w:r>
                        <w:r w:rsidRPr="005A679A">
                          <w:rPr>
                            <w:rFonts w:ascii="Tahoma" w:hAnsi="Tahoma" w:cs="Tahoma"/>
                            <w:noProof/>
                            <w:color w:val="000000"/>
                            <w:sz w:val="20"/>
                            <w:szCs w:val="20"/>
                          </w:rPr>
                          <w:tab/>
                          <w:t>A multi-view thermal infrared payload will be used to retrieve sea surface temperature and/or cloud-top motion vectors (CMV) and heights (CTH).</w:t>
                        </w:r>
                      </w:p>
                      <w:p w14:paraId="61F0FCB4" w14:textId="06DF6DB5" w:rsidR="005A679A" w:rsidRDefault="005A679A" w:rsidP="005A679A">
                        <w:pPr>
                          <w:autoSpaceDE w:val="0"/>
                          <w:autoSpaceDN w:val="0"/>
                          <w:adjustRightInd w:val="0"/>
                          <w:jc w:val="both"/>
                          <w:rPr>
                            <w:rFonts w:ascii="Tahoma" w:hAnsi="Tahoma" w:cs="Tahoma"/>
                            <w:noProof/>
                            <w:color w:val="000000"/>
                            <w:sz w:val="20"/>
                            <w:szCs w:val="20"/>
                          </w:rPr>
                        </w:pPr>
                        <w:r>
                          <w:rPr>
                            <w:rFonts w:ascii="Tahoma" w:hAnsi="Tahoma" w:cs="Tahoma"/>
                            <w:noProof/>
                            <w:color w:val="000000"/>
                            <w:sz w:val="20"/>
                            <w:szCs w:val="20"/>
                          </w:rPr>
                          <w:t>T</w:t>
                        </w:r>
                        <w:r w:rsidRPr="005A679A">
                          <w:rPr>
                            <w:rFonts w:ascii="Tahoma" w:hAnsi="Tahoma" w:cs="Tahoma"/>
                            <w:noProof/>
                            <w:color w:val="000000"/>
                            <w:sz w:val="20"/>
                            <w:szCs w:val="20"/>
                          </w:rPr>
                          <w:t>his MSc project will focus on this latest aspect. As illustrated in the figure, multiply simultaneous observations of clouds from different directions allow the exploitation of the parallax effect to estimate their position in 3-D space. Repeated views with the same geometry allow to estimate the displacement of the clouds between the views and, hence, the cloud motion vector. The principles of CMV and CTH retrieval were demonstrated during previous preparatory studies, but still leaving many problems unsolved and room for improvement.</w:t>
                        </w:r>
                      </w:p>
                      <w:p w14:paraId="36442F3C" w14:textId="77777777" w:rsidR="005A679A" w:rsidRDefault="005A679A" w:rsidP="005A679A">
                        <w:pPr>
                          <w:autoSpaceDE w:val="0"/>
                          <w:autoSpaceDN w:val="0"/>
                          <w:adjustRightInd w:val="0"/>
                          <w:jc w:val="both"/>
                          <w:rPr>
                            <w:rFonts w:ascii="Tahoma" w:hAnsi="Tahoma" w:cs="Tahoma"/>
                            <w:noProof/>
                            <w:color w:val="000000"/>
                            <w:sz w:val="20"/>
                            <w:szCs w:val="20"/>
                          </w:rPr>
                        </w:pPr>
                      </w:p>
                      <w:p w14:paraId="6015EB9C" w14:textId="4A7C567C" w:rsidR="005A679A" w:rsidRPr="005A679A" w:rsidRDefault="005A679A" w:rsidP="005A679A">
                        <w:pPr>
                          <w:autoSpaceDE w:val="0"/>
                          <w:autoSpaceDN w:val="0"/>
                          <w:adjustRightInd w:val="0"/>
                          <w:jc w:val="both"/>
                          <w:rPr>
                            <w:rFonts w:ascii="Tahoma" w:hAnsi="Tahoma" w:cs="Tahoma"/>
                            <w:b/>
                            <w:bCs/>
                            <w:noProof/>
                            <w:color w:val="000000"/>
                            <w:sz w:val="20"/>
                            <w:szCs w:val="20"/>
                          </w:rPr>
                        </w:pPr>
                        <w:r w:rsidRPr="005A679A">
                          <w:rPr>
                            <w:rFonts w:ascii="Tahoma" w:hAnsi="Tahoma" w:cs="Tahoma"/>
                            <w:b/>
                            <w:bCs/>
                            <w:noProof/>
                            <w:color w:val="000000"/>
                            <w:sz w:val="20"/>
                            <w:szCs w:val="20"/>
                          </w:rPr>
                          <w:t>Research Questions</w:t>
                        </w:r>
                        <w:r>
                          <w:rPr>
                            <w:rFonts w:ascii="Tahoma" w:hAnsi="Tahoma" w:cs="Tahoma"/>
                            <w:b/>
                            <w:bCs/>
                            <w:noProof/>
                            <w:color w:val="000000"/>
                            <w:sz w:val="20"/>
                            <w:szCs w:val="20"/>
                          </w:rPr>
                          <w:t>/Topics</w:t>
                        </w:r>
                        <w:r w:rsidRPr="005A679A">
                          <w:rPr>
                            <w:rFonts w:ascii="Tahoma" w:hAnsi="Tahoma" w:cs="Tahoma"/>
                            <w:b/>
                            <w:bCs/>
                            <w:noProof/>
                            <w:color w:val="000000"/>
                            <w:sz w:val="20"/>
                            <w:szCs w:val="20"/>
                          </w:rPr>
                          <w:t>:</w:t>
                        </w:r>
                      </w:p>
                      <w:p w14:paraId="43FCB370" w14:textId="77777777" w:rsidR="005A679A" w:rsidRDefault="005A679A" w:rsidP="005A679A">
                        <w:pPr>
                          <w:numPr>
                            <w:ilvl w:val="0"/>
                            <w:numId w:val="4"/>
                          </w:numPr>
                          <w:autoSpaceDE w:val="0"/>
                          <w:autoSpaceDN w:val="0"/>
                          <w:adjustRightInd w:val="0"/>
                          <w:jc w:val="both"/>
                          <w:rPr>
                            <w:rFonts w:ascii="Tahoma" w:hAnsi="Tahoma" w:cs="Tahoma"/>
                            <w:noProof/>
                            <w:color w:val="000000"/>
                            <w:sz w:val="20"/>
                            <w:szCs w:val="20"/>
                          </w:rPr>
                        </w:pPr>
                        <w:r w:rsidRPr="005A679A">
                          <w:rPr>
                            <w:rFonts w:ascii="Tahoma" w:hAnsi="Tahoma" w:cs="Tahoma"/>
                            <w:noProof/>
                            <w:color w:val="000000"/>
                            <w:sz w:val="20"/>
                            <w:szCs w:val="20"/>
                          </w:rPr>
                          <w:t>What is the best approach/algorithm to estimate the offset (disparity) in the position of the cloud field for a pair of images, considering that the clouds look different when viewed from different directions or at different times. During the preparatory phases promising results were obtained using readily available dense optical flow methods. The performance of different algorithms and the optimal settings for a given algorithm probably depend on the type of cloud field.</w:t>
                        </w:r>
                      </w:p>
                      <w:p w14:paraId="0F48AFAD" w14:textId="77777777" w:rsidR="005A679A" w:rsidRPr="005A679A" w:rsidRDefault="005A679A" w:rsidP="005A679A">
                        <w:pPr>
                          <w:numPr>
                            <w:ilvl w:val="0"/>
                            <w:numId w:val="4"/>
                          </w:numPr>
                          <w:autoSpaceDE w:val="0"/>
                          <w:autoSpaceDN w:val="0"/>
                          <w:adjustRightInd w:val="0"/>
                          <w:jc w:val="both"/>
                          <w:rPr>
                            <w:rFonts w:ascii="Tahoma" w:hAnsi="Tahoma" w:cs="Tahoma"/>
                            <w:noProof/>
                            <w:color w:val="000000"/>
                            <w:sz w:val="20"/>
                            <w:szCs w:val="20"/>
                          </w:rPr>
                        </w:pPr>
                        <w:r w:rsidRPr="005A679A">
                          <w:rPr>
                            <w:rFonts w:ascii="Tahoma" w:hAnsi="Tahoma" w:cs="Tahoma"/>
                            <w:noProof/>
                            <w:color w:val="000000"/>
                            <w:sz w:val="20"/>
                            <w:szCs w:val="20"/>
                          </w:rPr>
                          <w:t xml:space="preserve">How to combine the offsets estimated from the different pairs to perform a joint estimation of the cloud-top position and 3-D motion vector, and to provide a characterization of the cloud dynamics. This involves treating the problem as a point-cloud problem rather than a pure image processing problem. </w:t>
                        </w:r>
                      </w:p>
                      <w:p w14:paraId="65E6A116" w14:textId="77777777" w:rsidR="005A679A" w:rsidRPr="005A679A" w:rsidRDefault="005A679A" w:rsidP="005A679A">
                        <w:pPr>
                          <w:numPr>
                            <w:ilvl w:val="0"/>
                            <w:numId w:val="4"/>
                          </w:numPr>
                          <w:autoSpaceDE w:val="0"/>
                          <w:autoSpaceDN w:val="0"/>
                          <w:adjustRightInd w:val="0"/>
                          <w:jc w:val="both"/>
                          <w:rPr>
                            <w:rFonts w:ascii="Tahoma" w:hAnsi="Tahoma" w:cs="Tahoma"/>
                            <w:noProof/>
                            <w:color w:val="000000"/>
                            <w:sz w:val="20"/>
                            <w:szCs w:val="20"/>
                          </w:rPr>
                        </w:pPr>
                      </w:p>
                      <w:p w14:paraId="6AD05E87" w14:textId="77777777" w:rsidR="005A679A" w:rsidRPr="007A46E6" w:rsidRDefault="005A679A" w:rsidP="005A679A">
                        <w:pPr>
                          <w:autoSpaceDE w:val="0"/>
                          <w:autoSpaceDN w:val="0"/>
                          <w:adjustRightInd w:val="0"/>
                          <w:jc w:val="both"/>
                          <w:rPr>
                            <w:rFonts w:ascii="Tahoma" w:hAnsi="Tahoma" w:cs="Tahoma"/>
                            <w:noProof/>
                            <w:color w:val="000000"/>
                            <w:sz w:val="20"/>
                            <w:szCs w:val="20"/>
                          </w:rPr>
                        </w:pPr>
                      </w:p>
                    </w:txbxContent>
                  </v:textbox>
                </v:shape>
                <w10:anchorlock/>
              </v:group>
            </w:pict>
          </mc:Fallback>
        </mc:AlternateContent>
      </w:r>
    </w:p>
    <w:sectPr w:rsidR="00E93ABA" w:rsidRPr="00792A65" w:rsidSect="001E07FC">
      <w:pgSz w:w="11907" w:h="16840" w:code="9"/>
      <w:pgMar w:top="238" w:right="249" w:bottom="238"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9FB"/>
    <w:multiLevelType w:val="hybridMultilevel"/>
    <w:tmpl w:val="973414A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C158C"/>
    <w:multiLevelType w:val="hybridMultilevel"/>
    <w:tmpl w:val="ADDC47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A303F9"/>
    <w:multiLevelType w:val="hybridMultilevel"/>
    <w:tmpl w:val="6C9882B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537836"/>
    <w:multiLevelType w:val="hybridMultilevel"/>
    <w:tmpl w:val="E7925A1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EC469AB"/>
    <w:multiLevelType w:val="hybridMultilevel"/>
    <w:tmpl w:val="E87EB27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1852568">
    <w:abstractNumId w:val="1"/>
  </w:num>
  <w:num w:numId="2" w16cid:durableId="995453823">
    <w:abstractNumId w:val="0"/>
  </w:num>
  <w:num w:numId="3" w16cid:durableId="78406832">
    <w:abstractNumId w:val="4"/>
  </w:num>
  <w:num w:numId="4" w16cid:durableId="265890759">
    <w:abstractNumId w:val="2"/>
  </w:num>
  <w:num w:numId="5" w16cid:durableId="173037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BA"/>
    <w:rsid w:val="00054D94"/>
    <w:rsid w:val="000855F2"/>
    <w:rsid w:val="00123207"/>
    <w:rsid w:val="001663AA"/>
    <w:rsid w:val="0017690D"/>
    <w:rsid w:val="00180D57"/>
    <w:rsid w:val="00195572"/>
    <w:rsid w:val="001E07FC"/>
    <w:rsid w:val="00230F44"/>
    <w:rsid w:val="002B474E"/>
    <w:rsid w:val="00303843"/>
    <w:rsid w:val="00305D1C"/>
    <w:rsid w:val="0039223B"/>
    <w:rsid w:val="0039765C"/>
    <w:rsid w:val="003A16E9"/>
    <w:rsid w:val="003D7068"/>
    <w:rsid w:val="003E76F9"/>
    <w:rsid w:val="00405FFD"/>
    <w:rsid w:val="00462A8A"/>
    <w:rsid w:val="005400D0"/>
    <w:rsid w:val="00567200"/>
    <w:rsid w:val="0058636A"/>
    <w:rsid w:val="005A679A"/>
    <w:rsid w:val="005D6423"/>
    <w:rsid w:val="00623EAE"/>
    <w:rsid w:val="00636C75"/>
    <w:rsid w:val="006409EC"/>
    <w:rsid w:val="00646D27"/>
    <w:rsid w:val="00652589"/>
    <w:rsid w:val="006E1CD5"/>
    <w:rsid w:val="006E2C30"/>
    <w:rsid w:val="006F0BDF"/>
    <w:rsid w:val="00754378"/>
    <w:rsid w:val="00773144"/>
    <w:rsid w:val="00792A65"/>
    <w:rsid w:val="007A46E6"/>
    <w:rsid w:val="007C3EAF"/>
    <w:rsid w:val="00833652"/>
    <w:rsid w:val="008455F7"/>
    <w:rsid w:val="008D717B"/>
    <w:rsid w:val="008D7878"/>
    <w:rsid w:val="00930608"/>
    <w:rsid w:val="00A80F7F"/>
    <w:rsid w:val="00AD3C04"/>
    <w:rsid w:val="00B26459"/>
    <w:rsid w:val="00B50871"/>
    <w:rsid w:val="00C41B0C"/>
    <w:rsid w:val="00C577D4"/>
    <w:rsid w:val="00C94373"/>
    <w:rsid w:val="00CC1912"/>
    <w:rsid w:val="00CC36D6"/>
    <w:rsid w:val="00CF2662"/>
    <w:rsid w:val="00D03B1B"/>
    <w:rsid w:val="00D36AED"/>
    <w:rsid w:val="00DE1893"/>
    <w:rsid w:val="00E321CB"/>
    <w:rsid w:val="00E744FD"/>
    <w:rsid w:val="00E93ABA"/>
    <w:rsid w:val="00EC09B7"/>
    <w:rsid w:val="00EC136C"/>
    <w:rsid w:val="00F55C87"/>
    <w:rsid w:val="00F56A8B"/>
    <w:rsid w:val="00F602D0"/>
    <w:rsid w:val="00F652ED"/>
    <w:rsid w:val="00F7714C"/>
    <w:rsid w:val="00F80922"/>
    <w:rsid w:val="00F91485"/>
    <w:rsid w:val="00F93055"/>
    <w:rsid w:val="00FB5B97"/>
    <w:rsid w:val="00FC31B6"/>
    <w:rsid w:val="00FC5530"/>
    <w:rsid w:val="00FC5FBD"/>
    <w:rsid w:val="00FE493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92E63"/>
  <w15:chartTrackingRefBased/>
  <w15:docId w15:val="{589DBDC2-9AEE-F445-90FC-8A73C3D9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92A65"/>
    <w:rPr>
      <w:rFonts w:ascii="Arial" w:hAnsi="Arial"/>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B474E"/>
    <w:rPr>
      <w:color w:val="0000FF"/>
      <w:u w:val="single"/>
    </w:rPr>
  </w:style>
  <w:style w:type="paragraph" w:styleId="Revisie">
    <w:name w:val="Revision"/>
    <w:hidden/>
    <w:uiPriority w:val="99"/>
    <w:semiHidden/>
    <w:rsid w:val="00F93055"/>
    <w:rPr>
      <w:rFonts w:ascii="Arial" w:hAnsi="Arial"/>
      <w:sz w:val="24"/>
      <w:szCs w:val="24"/>
      <w:lang w:val="en-US" w:eastAsia="en-US"/>
    </w:rPr>
  </w:style>
  <w:style w:type="paragraph" w:styleId="Bijschrift">
    <w:name w:val="caption"/>
    <w:basedOn w:val="Standaard"/>
    <w:next w:val="Standaard"/>
    <w:uiPriority w:val="35"/>
    <w:unhideWhenUsed/>
    <w:qFormat/>
    <w:rsid w:val="005A679A"/>
    <w:pPr>
      <w:spacing w:after="200"/>
    </w:pPr>
    <w:rPr>
      <w:rFonts w:asciiTheme="minorHAnsi" w:eastAsiaTheme="minorHAnsi" w:hAnsiTheme="minorHAnsi" w:cstheme="minorBidi"/>
      <w:i/>
      <w:iCs/>
      <w:color w:val="44546A" w:themeColor="text2"/>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elschipper\My%20Documents\Templates%20Office%20Roel\Onderlegger%20MSc-projec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Onderlegger MSc-projecten</Template>
  <TotalTime>1</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Might &amp; Magic</Company>
  <LinksUpToDate>false</LinksUpToDate>
  <CharactersWithSpaces>2</CharactersWithSpaces>
  <SharedDoc>false</SharedDoc>
  <HLinks>
    <vt:vector size="12" baseType="variant">
      <vt:variant>
        <vt:i4>7733278</vt:i4>
      </vt:variant>
      <vt:variant>
        <vt:i4>0</vt:i4>
      </vt:variant>
      <vt:variant>
        <vt:i4>0</vt:i4>
      </vt:variant>
      <vt:variant>
        <vt:i4>5</vt:i4>
      </vt:variant>
      <vt:variant>
        <vt:lpwstr>mailto:o.a.c.hoes@tudelft.nl</vt:lpwstr>
      </vt:variant>
      <vt:variant>
        <vt:lpwstr/>
      </vt:variant>
      <vt:variant>
        <vt:i4>6619192</vt:i4>
      </vt:variant>
      <vt:variant>
        <vt:i4>-1</vt:i4>
      </vt:variant>
      <vt:variant>
        <vt:i4>1072</vt:i4>
      </vt:variant>
      <vt:variant>
        <vt:i4>1</vt:i4>
      </vt:variant>
      <vt:variant>
        <vt:lpwstr>http://ro.zwolle.nl/plans/NL.IMRO.0193.BP09017-/NL.IMRO.0193.BP09017-0005/i_NL.IMRO.0193.BP09017-0005_0003.jpg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Roel Schipper</dc:creator>
  <cp:keywords/>
  <cp:lastModifiedBy>Debbie Rietdijk</cp:lastModifiedBy>
  <cp:revision>2</cp:revision>
  <cp:lastPrinted>2008-12-16T09:19:00Z</cp:lastPrinted>
  <dcterms:created xsi:type="dcterms:W3CDTF">2023-06-02T12:10:00Z</dcterms:created>
  <dcterms:modified xsi:type="dcterms:W3CDTF">2023-06-02T12:10:00Z</dcterms:modified>
</cp:coreProperties>
</file>